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44C9F" w:rsidRDefault="00E73081" w:rsidP="008817CE">
      <w:bookmarkStart w:id="0" w:name="_GoBack"/>
      <w:bookmarkEnd w:id="0"/>
    </w:p>
    <w:p w14:paraId="40F48331" w14:textId="0EED261C" w:rsidR="00DF138E" w:rsidRPr="00277E78" w:rsidRDefault="00DF138E" w:rsidP="005D4CDF">
      <w:pPr>
        <w:jc w:val="center"/>
        <w:rPr>
          <w:rFonts w:ascii="Arial" w:hAnsi="Arial" w:cs="Arial"/>
          <w:sz w:val="22"/>
          <w:szCs w:val="22"/>
        </w:rPr>
      </w:pPr>
      <w:r w:rsidRPr="00277E78">
        <w:rPr>
          <w:rFonts w:ascii="Arial" w:hAnsi="Arial" w:cs="Arial"/>
          <w:sz w:val="22"/>
          <w:szCs w:val="22"/>
        </w:rPr>
        <w:t>VER</w:t>
      </w:r>
      <w:r w:rsidR="008F432F">
        <w:rPr>
          <w:rFonts w:ascii="Arial" w:hAnsi="Arial" w:cs="Arial"/>
          <w:sz w:val="22"/>
          <w:szCs w:val="22"/>
        </w:rPr>
        <w:t xml:space="preserve">SIÓN ESTENOGRÁFICA DE LA </w:t>
      </w:r>
      <w:r w:rsidR="003B1A5B">
        <w:rPr>
          <w:rFonts w:ascii="Arial" w:hAnsi="Arial" w:cs="Arial"/>
          <w:sz w:val="22"/>
          <w:szCs w:val="22"/>
        </w:rPr>
        <w:t>QUINTA</w:t>
      </w:r>
      <w:r w:rsidR="002F79AE">
        <w:rPr>
          <w:rFonts w:ascii="Arial" w:hAnsi="Arial" w:cs="Arial"/>
          <w:sz w:val="22"/>
          <w:szCs w:val="22"/>
        </w:rPr>
        <w:t xml:space="preserve"> </w:t>
      </w:r>
      <w:r w:rsidRPr="00277E78">
        <w:rPr>
          <w:rFonts w:ascii="Arial" w:hAnsi="Arial" w:cs="Arial"/>
          <w:sz w:val="22"/>
          <w:szCs w:val="22"/>
        </w:rPr>
        <w:t xml:space="preserve">SESIÓN </w:t>
      </w:r>
      <w:r w:rsidR="00EE078A">
        <w:rPr>
          <w:rFonts w:ascii="Arial" w:hAnsi="Arial" w:cs="Arial"/>
          <w:sz w:val="22"/>
          <w:szCs w:val="22"/>
        </w:rPr>
        <w:t>EXTRA</w:t>
      </w:r>
      <w:r w:rsidRPr="00277E78">
        <w:rPr>
          <w:rFonts w:ascii="Arial" w:hAnsi="Arial" w:cs="Arial"/>
          <w:sz w:val="22"/>
          <w:szCs w:val="22"/>
        </w:rPr>
        <w:t>ORDINARIA 2016</w:t>
      </w:r>
    </w:p>
    <w:p w14:paraId="7F59C51D" w14:textId="77777777" w:rsidR="00DF138E" w:rsidRPr="00277E78" w:rsidRDefault="00DF138E" w:rsidP="005D4CD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62D6BB8F" w:rsidR="00DF138E" w:rsidRPr="00277E78" w:rsidRDefault="003B1A5B" w:rsidP="00325333">
      <w:pPr>
        <w:jc w:val="center"/>
        <w:rPr>
          <w:rFonts w:ascii="Arial" w:hAnsi="Arial" w:cs="Arial"/>
          <w:sz w:val="22"/>
          <w:szCs w:val="22"/>
        </w:rPr>
      </w:pPr>
      <w:r>
        <w:rPr>
          <w:rFonts w:ascii="Arial" w:hAnsi="Arial" w:cs="Arial"/>
          <w:sz w:val="22"/>
          <w:szCs w:val="22"/>
        </w:rPr>
        <w:t>(Celebrada el miércoles 2</w:t>
      </w:r>
      <w:r w:rsidR="00277E78" w:rsidRPr="00277E78">
        <w:rPr>
          <w:rFonts w:ascii="Arial" w:hAnsi="Arial" w:cs="Arial"/>
          <w:sz w:val="22"/>
          <w:szCs w:val="22"/>
        </w:rPr>
        <w:t xml:space="preserve"> </w:t>
      </w:r>
      <w:r w:rsidR="000E76A8">
        <w:rPr>
          <w:rFonts w:ascii="Arial" w:hAnsi="Arial" w:cs="Arial"/>
          <w:sz w:val="22"/>
          <w:szCs w:val="22"/>
        </w:rPr>
        <w:t xml:space="preserve"> </w:t>
      </w:r>
      <w:r w:rsidR="008E62DE">
        <w:rPr>
          <w:rFonts w:ascii="Arial" w:hAnsi="Arial" w:cs="Arial"/>
          <w:sz w:val="22"/>
          <w:szCs w:val="22"/>
        </w:rPr>
        <w:t xml:space="preserve">de </w:t>
      </w:r>
      <w:r>
        <w:rPr>
          <w:rFonts w:ascii="Arial" w:hAnsi="Arial" w:cs="Arial"/>
          <w:sz w:val="22"/>
          <w:szCs w:val="22"/>
        </w:rPr>
        <w:t>noviembre</w:t>
      </w:r>
      <w:r w:rsidR="00DB04A7">
        <w:rPr>
          <w:rFonts w:ascii="Arial" w:hAnsi="Arial" w:cs="Arial"/>
          <w:sz w:val="22"/>
          <w:szCs w:val="22"/>
        </w:rPr>
        <w:t xml:space="preserve"> de</w:t>
      </w:r>
      <w:r w:rsidR="00707B5E">
        <w:rPr>
          <w:rFonts w:ascii="Arial" w:hAnsi="Arial" w:cs="Arial"/>
          <w:sz w:val="22"/>
          <w:szCs w:val="22"/>
        </w:rPr>
        <w:t xml:space="preserve"> </w:t>
      </w:r>
      <w:r>
        <w:rPr>
          <w:rFonts w:ascii="Arial" w:hAnsi="Arial" w:cs="Arial"/>
          <w:sz w:val="22"/>
          <w:szCs w:val="22"/>
        </w:rPr>
        <w:t>2016, a las 10</w:t>
      </w:r>
      <w:r w:rsidR="00CB2E09">
        <w:rPr>
          <w:rFonts w:ascii="Arial" w:hAnsi="Arial" w:cs="Arial"/>
          <w:sz w:val="22"/>
          <w:szCs w:val="22"/>
        </w:rPr>
        <w:t>:</w:t>
      </w:r>
      <w:r w:rsidR="00EE078A">
        <w:rPr>
          <w:rFonts w:ascii="Arial" w:hAnsi="Arial" w:cs="Arial"/>
          <w:sz w:val="22"/>
          <w:szCs w:val="22"/>
        </w:rPr>
        <w:t>1</w:t>
      </w:r>
      <w:r w:rsidR="00CB2E09">
        <w:rPr>
          <w:rFonts w:ascii="Arial" w:hAnsi="Arial" w:cs="Arial"/>
          <w:sz w:val="22"/>
          <w:szCs w:val="22"/>
        </w:rPr>
        <w:t>0</w:t>
      </w:r>
      <w:r w:rsidR="00F305D1">
        <w:rPr>
          <w:rFonts w:ascii="Arial" w:hAnsi="Arial" w:cs="Arial"/>
          <w:sz w:val="22"/>
          <w:szCs w:val="22"/>
        </w:rPr>
        <w:t xml:space="preserve"> </w:t>
      </w:r>
      <w:r w:rsidR="00325333">
        <w:rPr>
          <w:rFonts w:ascii="Arial" w:hAnsi="Arial" w:cs="Arial"/>
          <w:sz w:val="22"/>
          <w:szCs w:val="22"/>
        </w:rPr>
        <w:t>horas</w:t>
      </w:r>
      <w:r w:rsidR="00DF138E" w:rsidRPr="00277E78">
        <w:rPr>
          <w:rFonts w:ascii="Arial" w:hAnsi="Arial" w:cs="Arial"/>
          <w:sz w:val="22"/>
          <w:szCs w:val="22"/>
        </w:rPr>
        <w:t>)</w:t>
      </w:r>
    </w:p>
    <w:p w14:paraId="43E2B8DA" w14:textId="77777777" w:rsidR="00DF138E" w:rsidRPr="00277E78" w:rsidRDefault="00DF138E" w:rsidP="005D4CDF">
      <w:pPr>
        <w:jc w:val="center"/>
        <w:rPr>
          <w:rFonts w:ascii="Arial" w:hAnsi="Arial" w:cs="Arial"/>
          <w:sz w:val="22"/>
          <w:szCs w:val="22"/>
        </w:rPr>
      </w:pPr>
    </w:p>
    <w:p w14:paraId="6BDA6D24" w14:textId="48E09312" w:rsidR="00DF138E" w:rsidRPr="00277E78" w:rsidRDefault="00DF138E" w:rsidP="00641671">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r w:rsidR="008817CE">
        <w:rPr>
          <w:rFonts w:ascii="Arial" w:hAnsi="Arial" w:cs="Arial"/>
          <w:sz w:val="22"/>
          <w:szCs w:val="22"/>
        </w:rPr>
        <w:t>-</w:t>
      </w:r>
      <w:r w:rsidR="0057614A">
        <w:rPr>
          <w:rFonts w:ascii="Arial" w:hAnsi="Arial" w:cs="Arial"/>
          <w:sz w:val="22"/>
          <w:szCs w:val="22"/>
        </w:rPr>
        <w:t>----------------------------------------------------------------------------------------------------------</w:t>
      </w:r>
    </w:p>
    <w:p w14:paraId="3599F823" w14:textId="77777777" w:rsidR="00277E78" w:rsidRDefault="00277E78" w:rsidP="00641671">
      <w:pPr>
        <w:spacing w:line="360" w:lineRule="auto"/>
        <w:jc w:val="both"/>
        <w:rPr>
          <w:rFonts w:ascii="Arial" w:hAnsi="Arial" w:cs="Arial"/>
          <w:sz w:val="22"/>
          <w:szCs w:val="22"/>
        </w:rPr>
      </w:pPr>
    </w:p>
    <w:p w14:paraId="6ED12C81" w14:textId="77777777" w:rsidR="00DF138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A5503D" w14:textId="65DFB890"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Buenas tardes</w:t>
      </w:r>
      <w:r w:rsidR="007B204A" w:rsidRPr="00277E78">
        <w:rPr>
          <w:rFonts w:ascii="Arial" w:hAnsi="Arial" w:cs="Arial"/>
          <w:sz w:val="22"/>
          <w:szCs w:val="22"/>
        </w:rPr>
        <w:t xml:space="preserve">.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r w:rsidR="00351F82">
        <w:rPr>
          <w:rFonts w:ascii="Arial" w:hAnsi="Arial" w:cs="Arial"/>
          <w:sz w:val="22"/>
          <w:szCs w:val="22"/>
        </w:rPr>
        <w:t>------</w:t>
      </w:r>
      <w:r w:rsidR="007512EC">
        <w:rPr>
          <w:rFonts w:ascii="Arial" w:hAnsi="Arial" w:cs="Arial"/>
          <w:sz w:val="22"/>
          <w:szCs w:val="22"/>
        </w:rPr>
        <w:t>--------</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22F89D4A"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Muy buenos tardes</w:t>
      </w:r>
      <w:r w:rsidR="00B440DF">
        <w:rPr>
          <w:rFonts w:ascii="Arial" w:hAnsi="Arial" w:cs="Arial"/>
          <w:sz w:val="22"/>
          <w:szCs w:val="22"/>
        </w:rPr>
        <w:t xml:space="preserve"> a todas y todos los presentes. Comisionados,</w:t>
      </w:r>
      <w:r w:rsidR="00277E78">
        <w:rPr>
          <w:rFonts w:ascii="Arial" w:hAnsi="Arial" w:cs="Arial"/>
          <w:sz w:val="22"/>
          <w:szCs w:val="22"/>
        </w:rPr>
        <w:t xml:space="preserve"> </w:t>
      </w:r>
      <w:r w:rsidR="00B440DF">
        <w:rPr>
          <w:rFonts w:ascii="Arial" w:hAnsi="Arial" w:cs="Arial"/>
          <w:sz w:val="22"/>
          <w:szCs w:val="22"/>
        </w:rPr>
        <w:t>p</w:t>
      </w:r>
      <w:r w:rsidR="00B37B6C">
        <w:rPr>
          <w:rFonts w:ascii="Arial" w:hAnsi="Arial" w:cs="Arial"/>
          <w:sz w:val="22"/>
          <w:szCs w:val="22"/>
        </w:rPr>
        <w:t>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w:t>
      </w:r>
      <w:r w:rsidR="00B440DF">
        <w:rPr>
          <w:rFonts w:ascii="Arial" w:hAnsi="Arial" w:cs="Arial"/>
          <w:sz w:val="22"/>
          <w:szCs w:val="22"/>
        </w:rPr>
        <w:t>stencia: Comisionado Presidente Licenciado</w:t>
      </w:r>
      <w:r w:rsidR="00E73081" w:rsidRPr="00277E78">
        <w:rPr>
          <w:rFonts w:ascii="Arial" w:hAnsi="Arial" w:cs="Arial"/>
          <w:sz w:val="22"/>
          <w:szCs w:val="22"/>
        </w:rPr>
        <w:t xml:space="preserve"> Francisco Javier Álvarez Figueroa, (presente); Comisionado </w:t>
      </w:r>
      <w:r w:rsidR="00B440DF">
        <w:rPr>
          <w:rFonts w:ascii="Arial" w:hAnsi="Arial" w:cs="Arial"/>
          <w:sz w:val="22"/>
          <w:szCs w:val="22"/>
        </w:rPr>
        <w:t xml:space="preserve">Licenciado </w:t>
      </w:r>
      <w:r w:rsidR="00E73081" w:rsidRPr="00277E78">
        <w:rPr>
          <w:rFonts w:ascii="Arial" w:hAnsi="Arial" w:cs="Arial"/>
          <w:sz w:val="22"/>
          <w:szCs w:val="22"/>
        </w:rPr>
        <w:t>Juan Gómez Pérez, (presente); Comisionado</w:t>
      </w:r>
      <w:r w:rsidR="00B440DF">
        <w:rPr>
          <w:rFonts w:ascii="Arial" w:hAnsi="Arial" w:cs="Arial"/>
          <w:sz w:val="22"/>
          <w:szCs w:val="22"/>
        </w:rPr>
        <w:t xml:space="preserve"> Licenciado</w:t>
      </w:r>
      <w:r w:rsidR="00E73081" w:rsidRPr="00277E78">
        <w:rPr>
          <w:rFonts w:ascii="Arial" w:hAnsi="Arial" w:cs="Arial"/>
          <w:sz w:val="22"/>
          <w:szCs w:val="22"/>
        </w:rPr>
        <w:t xml:space="preserve"> Abraham Isaac Soriano Reyes, (presente).</w:t>
      </w:r>
      <w:r w:rsidR="00351F82">
        <w:rPr>
          <w:rFonts w:ascii="Arial" w:hAnsi="Arial" w:cs="Arial"/>
          <w:sz w:val="22"/>
          <w:szCs w:val="22"/>
        </w:rPr>
        <w:t>-------------------</w:t>
      </w:r>
      <w:r w:rsidR="00B440DF">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5DA01384" w14:textId="77777777" w:rsidR="00E95F32" w:rsidRPr="00277E78" w:rsidRDefault="00E95F32" w:rsidP="00641671">
      <w:pPr>
        <w:spacing w:line="360" w:lineRule="auto"/>
        <w:jc w:val="both"/>
        <w:rPr>
          <w:rFonts w:ascii="Arial" w:hAnsi="Arial" w:cs="Arial"/>
          <w:sz w:val="22"/>
          <w:szCs w:val="22"/>
        </w:rPr>
      </w:pPr>
    </w:p>
    <w:p w14:paraId="61199DC5"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w:t>
      </w:r>
      <w:r w:rsidR="004D30DC">
        <w:rPr>
          <w:rFonts w:ascii="Arial" w:hAnsi="Arial" w:cs="Arial"/>
          <w:b/>
          <w:sz w:val="22"/>
          <w:szCs w:val="22"/>
        </w:rPr>
        <w:t>ic. José Antonio López Ramírez:</w:t>
      </w:r>
    </w:p>
    <w:p w14:paraId="2EC68135" w14:textId="1567E960" w:rsidR="00E73081" w:rsidRPr="00277E78" w:rsidRDefault="00FF6851" w:rsidP="00641671">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2C069A">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2B2E19">
        <w:rPr>
          <w:rFonts w:ascii="Arial" w:hAnsi="Arial" w:cs="Arial"/>
          <w:sz w:val="22"/>
          <w:szCs w:val="22"/>
        </w:rPr>
        <w:t>los</w:t>
      </w:r>
      <w:r w:rsidR="00B37B6C">
        <w:rPr>
          <w:rFonts w:ascii="Arial" w:hAnsi="Arial" w:cs="Arial"/>
          <w:sz w:val="22"/>
          <w:szCs w:val="22"/>
        </w:rPr>
        <w:t xml:space="preserve"> artículos 86 y 93 fracción IV</w:t>
      </w:r>
      <w:r w:rsidR="00E73081" w:rsidRPr="00277E78">
        <w:rPr>
          <w:rFonts w:ascii="Arial" w:hAnsi="Arial" w:cs="Arial"/>
          <w:sz w:val="22"/>
          <w:szCs w:val="22"/>
        </w:rPr>
        <w:t xml:space="preserve"> de la Ley de Transparencia y Acceso a la Información Pú</w:t>
      </w:r>
      <w:r w:rsidR="00B440DF">
        <w:rPr>
          <w:rFonts w:ascii="Arial" w:hAnsi="Arial" w:cs="Arial"/>
          <w:sz w:val="22"/>
          <w:szCs w:val="22"/>
        </w:rPr>
        <w:t xml:space="preserve">blica para el Estado de Oaxaca, y </w:t>
      </w:r>
      <w:r w:rsidR="00F200EA">
        <w:rPr>
          <w:rFonts w:ascii="Arial" w:hAnsi="Arial" w:cs="Arial"/>
          <w:sz w:val="22"/>
          <w:szCs w:val="22"/>
        </w:rPr>
        <w:t xml:space="preserve">artículo </w:t>
      </w:r>
      <w:r w:rsidR="00E73081" w:rsidRPr="00277E78">
        <w:rPr>
          <w:rFonts w:ascii="Arial" w:hAnsi="Arial" w:cs="Arial"/>
          <w:sz w:val="22"/>
          <w:szCs w:val="22"/>
        </w:rPr>
        <w:t>14 fracción XVIII</w:t>
      </w:r>
      <w:r w:rsidR="0064507C">
        <w:rPr>
          <w:rFonts w:ascii="Arial" w:hAnsi="Arial" w:cs="Arial"/>
          <w:sz w:val="22"/>
          <w:szCs w:val="22"/>
        </w:rPr>
        <w:t>,</w:t>
      </w:r>
      <w:r w:rsidR="00E73081" w:rsidRPr="00277E78">
        <w:rPr>
          <w:rFonts w:ascii="Arial" w:hAnsi="Arial" w:cs="Arial"/>
          <w:sz w:val="22"/>
          <w:szCs w:val="22"/>
        </w:rPr>
        <w:t xml:space="preserve"> del Reglamento Interior de este Órgano Garante, se declara  la existencia del quórum legal.</w:t>
      </w:r>
      <w:r w:rsidR="00351F82">
        <w:rPr>
          <w:rFonts w:ascii="Arial" w:hAnsi="Arial" w:cs="Arial"/>
          <w:sz w:val="22"/>
          <w:szCs w:val="22"/>
        </w:rPr>
        <w:t>--------------------</w:t>
      </w:r>
      <w:r w:rsidR="00B440DF">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1057A4A6" w14:textId="77777777" w:rsidR="00E95F32" w:rsidRPr="00277E78" w:rsidRDefault="00E95F32" w:rsidP="00641671">
      <w:pPr>
        <w:spacing w:line="360" w:lineRule="auto"/>
        <w:jc w:val="both"/>
        <w:rPr>
          <w:rFonts w:ascii="Arial" w:hAnsi="Arial" w:cs="Arial"/>
          <w:sz w:val="22"/>
          <w:szCs w:val="22"/>
        </w:rPr>
      </w:pPr>
    </w:p>
    <w:p w14:paraId="0D543858" w14:textId="77777777" w:rsidR="00CD5559"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 xml:space="preserve">Comisionado Presidente Lic. Francisco </w:t>
      </w:r>
      <w:r w:rsidR="004D30DC">
        <w:rPr>
          <w:rFonts w:ascii="Arial" w:hAnsi="Arial" w:cs="Arial"/>
          <w:b/>
          <w:sz w:val="22"/>
          <w:szCs w:val="22"/>
        </w:rPr>
        <w:t>Javier Álvarez Figueroa:</w:t>
      </w:r>
    </w:p>
    <w:p w14:paraId="730238BF" w14:textId="5E21C18A"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w:t>
      </w:r>
      <w:r w:rsidR="00C85849">
        <w:rPr>
          <w:rFonts w:ascii="Arial" w:hAnsi="Arial" w:cs="Arial"/>
          <w:sz w:val="22"/>
          <w:szCs w:val="22"/>
        </w:rPr>
        <w:t>o del punto número 2 (dos) del orden del d</w:t>
      </w:r>
      <w:r w:rsidRPr="00277E78">
        <w:rPr>
          <w:rFonts w:ascii="Arial" w:hAnsi="Arial" w:cs="Arial"/>
          <w:sz w:val="22"/>
          <w:szCs w:val="22"/>
        </w:rPr>
        <w:t>ía, relativo a la declaración de instalación de la</w:t>
      </w:r>
      <w:r w:rsidR="006C43ED">
        <w:rPr>
          <w:rFonts w:ascii="Arial" w:hAnsi="Arial" w:cs="Arial"/>
          <w:sz w:val="22"/>
          <w:szCs w:val="22"/>
        </w:rPr>
        <w:t xml:space="preserve"> Sesión. Para ello, pido a</w:t>
      </w:r>
      <w:r w:rsidRPr="00277E78">
        <w:rPr>
          <w:rFonts w:ascii="Arial" w:hAnsi="Arial" w:cs="Arial"/>
          <w:sz w:val="22"/>
          <w:szCs w:val="22"/>
        </w:rPr>
        <w:t xml:space="preserve"> los </w:t>
      </w:r>
      <w:r w:rsidR="00374BD2">
        <w:rPr>
          <w:rFonts w:ascii="Arial" w:hAnsi="Arial" w:cs="Arial"/>
          <w:sz w:val="22"/>
          <w:szCs w:val="22"/>
        </w:rPr>
        <w:t>presentes</w:t>
      </w:r>
      <w:r w:rsidRPr="00277E78">
        <w:rPr>
          <w:rFonts w:ascii="Arial" w:hAnsi="Arial" w:cs="Arial"/>
          <w:sz w:val="22"/>
          <w:szCs w:val="22"/>
        </w:rPr>
        <w:t xml:space="preserve">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3B1A5B">
        <w:rPr>
          <w:rFonts w:ascii="Arial" w:hAnsi="Arial" w:cs="Arial"/>
          <w:sz w:val="22"/>
          <w:szCs w:val="22"/>
        </w:rPr>
        <w:t>diez</w:t>
      </w:r>
      <w:r w:rsidR="00F200EA">
        <w:rPr>
          <w:rFonts w:ascii="Arial" w:hAnsi="Arial" w:cs="Arial"/>
          <w:sz w:val="22"/>
          <w:szCs w:val="22"/>
        </w:rPr>
        <w:t xml:space="preserve"> horas con </w:t>
      </w:r>
      <w:r w:rsidR="00EE078A">
        <w:rPr>
          <w:rFonts w:ascii="Arial" w:hAnsi="Arial" w:cs="Arial"/>
          <w:sz w:val="22"/>
          <w:szCs w:val="22"/>
        </w:rPr>
        <w:t>diez</w:t>
      </w:r>
      <w:r w:rsidR="00F200EA">
        <w:rPr>
          <w:rFonts w:ascii="Arial" w:hAnsi="Arial" w:cs="Arial"/>
          <w:sz w:val="22"/>
          <w:szCs w:val="22"/>
        </w:rPr>
        <w:t xml:space="preserve"> minutos</w:t>
      </w:r>
      <w:r w:rsidR="0064507C">
        <w:rPr>
          <w:rFonts w:ascii="Arial" w:hAnsi="Arial" w:cs="Arial"/>
          <w:sz w:val="22"/>
          <w:szCs w:val="22"/>
        </w:rPr>
        <w:t>,</w:t>
      </w:r>
      <w:r w:rsidR="006F1F6C" w:rsidRPr="00277E78">
        <w:rPr>
          <w:rFonts w:ascii="Arial" w:hAnsi="Arial" w:cs="Arial"/>
          <w:sz w:val="22"/>
          <w:szCs w:val="22"/>
        </w:rPr>
        <w:t xml:space="preserve"> </w:t>
      </w:r>
      <w:r w:rsidR="006C43ED">
        <w:rPr>
          <w:rFonts w:ascii="Arial" w:hAnsi="Arial" w:cs="Arial"/>
          <w:sz w:val="22"/>
          <w:szCs w:val="22"/>
        </w:rPr>
        <w:t xml:space="preserve">del </w:t>
      </w:r>
      <w:r w:rsidR="006F1F6C" w:rsidRPr="00277E78">
        <w:rPr>
          <w:rFonts w:ascii="Arial" w:hAnsi="Arial" w:cs="Arial"/>
          <w:sz w:val="22"/>
          <w:szCs w:val="22"/>
        </w:rPr>
        <w:t>día</w:t>
      </w:r>
      <w:r w:rsidRPr="00277E78">
        <w:rPr>
          <w:rFonts w:ascii="Arial" w:hAnsi="Arial" w:cs="Arial"/>
          <w:sz w:val="22"/>
          <w:szCs w:val="22"/>
        </w:rPr>
        <w:t xml:space="preserve"> </w:t>
      </w:r>
      <w:r w:rsidR="003B1A5B">
        <w:rPr>
          <w:rFonts w:ascii="Arial" w:hAnsi="Arial" w:cs="Arial"/>
          <w:sz w:val="22"/>
          <w:szCs w:val="22"/>
        </w:rPr>
        <w:t>dos</w:t>
      </w:r>
      <w:r w:rsidR="00BA0E1F">
        <w:rPr>
          <w:rFonts w:ascii="Arial" w:hAnsi="Arial" w:cs="Arial"/>
          <w:sz w:val="22"/>
          <w:szCs w:val="22"/>
        </w:rPr>
        <w:t xml:space="preserve"> de</w:t>
      </w:r>
      <w:r w:rsidR="00DB04A7">
        <w:rPr>
          <w:rFonts w:ascii="Arial" w:hAnsi="Arial" w:cs="Arial"/>
          <w:sz w:val="22"/>
          <w:szCs w:val="22"/>
        </w:rPr>
        <w:t xml:space="preserve"> </w:t>
      </w:r>
      <w:r w:rsidR="003B1A5B">
        <w:rPr>
          <w:rFonts w:ascii="Arial" w:hAnsi="Arial" w:cs="Arial"/>
          <w:sz w:val="22"/>
          <w:szCs w:val="22"/>
        </w:rPr>
        <w:t>noviembre</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3B1A5B">
        <w:rPr>
          <w:rFonts w:ascii="Arial" w:hAnsi="Arial" w:cs="Arial"/>
          <w:sz w:val="22"/>
          <w:szCs w:val="22"/>
        </w:rPr>
        <w:t>Quinta</w:t>
      </w:r>
      <w:r w:rsidR="00B440DF">
        <w:rPr>
          <w:rFonts w:ascii="Arial" w:hAnsi="Arial" w:cs="Arial"/>
          <w:sz w:val="22"/>
          <w:szCs w:val="22"/>
        </w:rPr>
        <w:t xml:space="preserve"> </w:t>
      </w:r>
      <w:r w:rsidR="00EE078A">
        <w:rPr>
          <w:rFonts w:ascii="Arial" w:hAnsi="Arial" w:cs="Arial"/>
          <w:sz w:val="22"/>
          <w:szCs w:val="22"/>
        </w:rPr>
        <w:t>Sesión Extrao</w:t>
      </w:r>
      <w:r w:rsidRPr="00277E78">
        <w:rPr>
          <w:rFonts w:ascii="Arial" w:hAnsi="Arial" w:cs="Arial"/>
          <w:sz w:val="22"/>
          <w:szCs w:val="22"/>
        </w:rPr>
        <w:t xml:space="preserve">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374BD2">
        <w:rPr>
          <w:rFonts w:ascii="Arial" w:hAnsi="Arial" w:cs="Arial"/>
          <w:sz w:val="22"/>
          <w:szCs w:val="22"/>
        </w:rPr>
        <w:t>los presentes</w:t>
      </w:r>
      <w:r w:rsidRPr="00277E78">
        <w:rPr>
          <w:rFonts w:ascii="Arial" w:hAnsi="Arial" w:cs="Arial"/>
          <w:sz w:val="22"/>
          <w:szCs w:val="22"/>
        </w:rPr>
        <w:t xml:space="preserve"> tomar asiento.</w:t>
      </w:r>
      <w:r w:rsidR="00351F82">
        <w:rPr>
          <w:rFonts w:ascii="Arial" w:hAnsi="Arial" w:cs="Arial"/>
          <w:sz w:val="22"/>
          <w:szCs w:val="22"/>
        </w:rPr>
        <w:t>-----------------------</w:t>
      </w:r>
      <w:r w:rsidR="0057614A">
        <w:rPr>
          <w:rFonts w:ascii="Arial" w:hAnsi="Arial" w:cs="Arial"/>
          <w:sz w:val="22"/>
          <w:szCs w:val="22"/>
        </w:rPr>
        <w:t>------</w:t>
      </w:r>
      <w:r w:rsidR="00351F82">
        <w:rPr>
          <w:rFonts w:ascii="Arial" w:hAnsi="Arial" w:cs="Arial"/>
          <w:sz w:val="22"/>
          <w:szCs w:val="22"/>
        </w:rPr>
        <w:t>----------------</w:t>
      </w:r>
      <w:r w:rsidR="00EE078A">
        <w:rPr>
          <w:rFonts w:ascii="Arial" w:hAnsi="Arial" w:cs="Arial"/>
          <w:sz w:val="22"/>
          <w:szCs w:val="22"/>
        </w:rPr>
        <w:t>-------</w:t>
      </w:r>
      <w:r w:rsidR="007512EC">
        <w:rPr>
          <w:rFonts w:ascii="Arial" w:hAnsi="Arial" w:cs="Arial"/>
          <w:sz w:val="22"/>
          <w:szCs w:val="22"/>
        </w:rPr>
        <w:t>---------------------</w:t>
      </w:r>
    </w:p>
    <w:p w14:paraId="7390DD2E" w14:textId="77777777" w:rsidR="00F200EA" w:rsidRDefault="00F200EA" w:rsidP="00641671">
      <w:pPr>
        <w:spacing w:line="360" w:lineRule="auto"/>
        <w:jc w:val="both"/>
        <w:rPr>
          <w:rFonts w:ascii="Arial" w:hAnsi="Arial" w:cs="Arial"/>
          <w:sz w:val="22"/>
          <w:szCs w:val="22"/>
        </w:rPr>
      </w:pPr>
    </w:p>
    <w:p w14:paraId="5A9F7F77" w14:textId="77777777" w:rsidR="00E73081"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w:t>
      </w:r>
      <w:r w:rsidR="004D30DC">
        <w:rPr>
          <w:rFonts w:ascii="Arial" w:hAnsi="Arial" w:cs="Arial"/>
          <w:b/>
          <w:sz w:val="22"/>
          <w:szCs w:val="22"/>
        </w:rPr>
        <w:t>ncisco Javier Álvarez Figueroa:</w:t>
      </w:r>
    </w:p>
    <w:p w14:paraId="33E9ED45" w14:textId="26DD26FE" w:rsidR="008962D1" w:rsidRDefault="009B230A" w:rsidP="00641671">
      <w:pPr>
        <w:spacing w:line="360" w:lineRule="auto"/>
        <w:jc w:val="both"/>
        <w:rPr>
          <w:rFonts w:ascii="Arial" w:hAnsi="Arial" w:cs="Arial"/>
          <w:sz w:val="22"/>
          <w:szCs w:val="22"/>
        </w:rPr>
      </w:pPr>
      <w:r w:rsidRPr="00277E78">
        <w:rPr>
          <w:rFonts w:ascii="Arial" w:hAnsi="Arial" w:cs="Arial"/>
          <w:sz w:val="22"/>
          <w:szCs w:val="22"/>
        </w:rPr>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w:t>
      </w:r>
      <w:r w:rsidR="00C85849">
        <w:rPr>
          <w:rFonts w:ascii="Arial" w:hAnsi="Arial" w:cs="Arial"/>
          <w:sz w:val="22"/>
          <w:szCs w:val="22"/>
        </w:rPr>
        <w:t xml:space="preserve"> del punto número 3 (tres) del o</w:t>
      </w:r>
      <w:r w:rsidR="00E73081" w:rsidRPr="00277E78">
        <w:rPr>
          <w:rFonts w:ascii="Arial" w:hAnsi="Arial" w:cs="Arial"/>
          <w:sz w:val="22"/>
          <w:szCs w:val="22"/>
        </w:rPr>
        <w:t>r</w:t>
      </w:r>
      <w:r w:rsidR="00C85849">
        <w:rPr>
          <w:rFonts w:ascii="Arial" w:hAnsi="Arial" w:cs="Arial"/>
          <w:sz w:val="22"/>
          <w:szCs w:val="22"/>
        </w:rPr>
        <w:t>den del d</w:t>
      </w:r>
      <w:r w:rsidR="00540BC0">
        <w:rPr>
          <w:rFonts w:ascii="Arial" w:hAnsi="Arial" w:cs="Arial"/>
          <w:sz w:val="22"/>
          <w:szCs w:val="22"/>
        </w:rPr>
        <w:t>ía, consistente en la a</w:t>
      </w:r>
      <w:r w:rsidR="00C85849">
        <w:rPr>
          <w:rFonts w:ascii="Arial" w:hAnsi="Arial" w:cs="Arial"/>
          <w:sz w:val="22"/>
          <w:szCs w:val="22"/>
        </w:rPr>
        <w:t>probación del orden del d</w:t>
      </w:r>
      <w:r w:rsidR="00E73081" w:rsidRPr="00277E78">
        <w:rPr>
          <w:rFonts w:ascii="Arial" w:hAnsi="Arial" w:cs="Arial"/>
          <w:sz w:val="22"/>
          <w:szCs w:val="22"/>
        </w:rPr>
        <w:t>ía que se co</w:t>
      </w:r>
      <w:r w:rsidR="00F00DA7" w:rsidRPr="00277E78">
        <w:rPr>
          <w:rFonts w:ascii="Arial" w:hAnsi="Arial" w:cs="Arial"/>
          <w:sz w:val="22"/>
          <w:szCs w:val="22"/>
        </w:rPr>
        <w:t xml:space="preserve">ntiene en la </w:t>
      </w:r>
      <w:r w:rsidR="00374BD2">
        <w:rPr>
          <w:rFonts w:ascii="Arial" w:hAnsi="Arial" w:cs="Arial"/>
          <w:sz w:val="22"/>
          <w:szCs w:val="22"/>
        </w:rPr>
        <w:t>convocatoria para</w:t>
      </w:r>
      <w:r w:rsidR="00B37B6C">
        <w:rPr>
          <w:rFonts w:ascii="Arial" w:hAnsi="Arial" w:cs="Arial"/>
          <w:sz w:val="22"/>
          <w:szCs w:val="22"/>
        </w:rPr>
        <w:t xml:space="preserve">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C85849">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r w:rsidR="00351F82">
        <w:rPr>
          <w:rFonts w:ascii="Arial" w:hAnsi="Arial" w:cs="Arial"/>
          <w:sz w:val="22"/>
          <w:szCs w:val="22"/>
        </w:rPr>
        <w:t>-</w:t>
      </w:r>
      <w:r w:rsidR="0057614A">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4E961E76"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57614A">
        <w:rPr>
          <w:rFonts w:ascii="Arial" w:hAnsi="Arial" w:cs="Arial"/>
          <w:sz w:val="22"/>
          <w:szCs w:val="22"/>
        </w:rPr>
        <w:t xml:space="preserve"> o</w:t>
      </w:r>
      <w:r w:rsidR="00513950" w:rsidRPr="00513950">
        <w:rPr>
          <w:rFonts w:ascii="Arial" w:hAnsi="Arial" w:cs="Arial"/>
          <w:sz w:val="22"/>
          <w:szCs w:val="22"/>
        </w:rPr>
        <w:t>r</w:t>
      </w:r>
      <w:r w:rsidR="00F305D1">
        <w:rPr>
          <w:rFonts w:ascii="Arial" w:hAnsi="Arial" w:cs="Arial"/>
          <w:sz w:val="22"/>
          <w:szCs w:val="22"/>
        </w:rPr>
        <w:t>den</w:t>
      </w:r>
      <w:r w:rsidR="0057614A">
        <w:rPr>
          <w:rFonts w:ascii="Arial" w:hAnsi="Arial" w:cs="Arial"/>
          <w:sz w:val="22"/>
          <w:szCs w:val="22"/>
        </w:rPr>
        <w:t xml:space="preserve"> del d</w:t>
      </w:r>
      <w:r w:rsidR="006C2D64">
        <w:rPr>
          <w:rFonts w:ascii="Arial" w:hAnsi="Arial" w:cs="Arial"/>
          <w:sz w:val="22"/>
          <w:szCs w:val="22"/>
        </w:rPr>
        <w:t xml:space="preserve">ía de la </w:t>
      </w:r>
      <w:r w:rsidR="00E935D5">
        <w:rPr>
          <w:rFonts w:ascii="Arial" w:hAnsi="Arial" w:cs="Arial"/>
          <w:sz w:val="22"/>
          <w:szCs w:val="22"/>
        </w:rPr>
        <w:t>Cuarta</w:t>
      </w:r>
      <w:r w:rsidR="006C2D64">
        <w:rPr>
          <w:rFonts w:ascii="Arial" w:hAnsi="Arial" w:cs="Arial"/>
          <w:sz w:val="22"/>
          <w:szCs w:val="22"/>
        </w:rPr>
        <w:t xml:space="preserve"> </w:t>
      </w:r>
      <w:r w:rsidR="00513950" w:rsidRPr="00513950">
        <w:rPr>
          <w:rFonts w:ascii="Arial" w:hAnsi="Arial" w:cs="Arial"/>
          <w:sz w:val="22"/>
          <w:szCs w:val="22"/>
        </w:rPr>
        <w:t xml:space="preserve">Sesión </w:t>
      </w:r>
      <w:r w:rsidR="00EE078A">
        <w:rPr>
          <w:rFonts w:ascii="Arial" w:hAnsi="Arial" w:cs="Arial"/>
          <w:sz w:val="22"/>
          <w:szCs w:val="22"/>
        </w:rPr>
        <w:t>Extrao</w:t>
      </w:r>
      <w:r w:rsidR="00513950" w:rsidRPr="00513950">
        <w:rPr>
          <w:rFonts w:ascii="Arial" w:hAnsi="Arial" w:cs="Arial"/>
          <w:sz w:val="22"/>
          <w:szCs w:val="22"/>
        </w:rPr>
        <w:t>rdinaria 2016,  del Consejo General del Instituto de Acceso a la Información Pública y Protección de Datos Personales del Estado de Oaxaca.</w:t>
      </w:r>
      <w:r w:rsidR="0057614A">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770F7056" w14:textId="77777777" w:rsidR="00FD6E35" w:rsidRDefault="00FD6E35" w:rsidP="00641671">
      <w:pPr>
        <w:spacing w:line="360" w:lineRule="auto"/>
        <w:jc w:val="center"/>
        <w:rPr>
          <w:rFonts w:ascii="Arial" w:hAnsi="Arial" w:cs="Arial"/>
          <w:sz w:val="22"/>
          <w:szCs w:val="22"/>
        </w:rPr>
      </w:pPr>
    </w:p>
    <w:p w14:paraId="265586B5" w14:textId="77777777" w:rsidR="00FD6E35" w:rsidRDefault="00FD6E35" w:rsidP="00641671">
      <w:pPr>
        <w:spacing w:line="360" w:lineRule="auto"/>
        <w:jc w:val="center"/>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t>O R D E N   D E L   D Í A</w:t>
      </w:r>
    </w:p>
    <w:p w14:paraId="33CE541F" w14:textId="07229B11" w:rsidR="00FA276E" w:rsidRDefault="00FA276E" w:rsidP="00FA276E">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eastAsia="Times New Roman" w:hAnsi="Arial" w:cs="Arial"/>
          <w:bCs/>
          <w:sz w:val="22"/>
          <w:szCs w:val="22"/>
        </w:rPr>
        <w:t>Pase de lista de a</w:t>
      </w:r>
      <w:r w:rsidR="003B1A5B" w:rsidRPr="00FA276E">
        <w:rPr>
          <w:rFonts w:ascii="Arial" w:eastAsia="Times New Roman" w:hAnsi="Arial" w:cs="Arial"/>
          <w:bCs/>
          <w:sz w:val="22"/>
          <w:szCs w:val="22"/>
        </w:rPr>
        <w:t xml:space="preserve">sistencia y verificación del </w:t>
      </w:r>
      <w:r w:rsidR="003B1A5B" w:rsidRPr="00FA276E">
        <w:rPr>
          <w:rFonts w:ascii="Arial" w:eastAsia="Times New Roman" w:hAnsi="Arial" w:cs="Arial"/>
          <w:bCs/>
          <w:i/>
          <w:sz w:val="22"/>
          <w:szCs w:val="22"/>
        </w:rPr>
        <w:t>quórum</w:t>
      </w:r>
      <w:r w:rsidR="003B1A5B" w:rsidRPr="00FA276E">
        <w:rPr>
          <w:rFonts w:ascii="Arial" w:eastAsia="Times New Roman" w:hAnsi="Arial" w:cs="Arial"/>
          <w:bCs/>
          <w:sz w:val="22"/>
          <w:szCs w:val="22"/>
        </w:rPr>
        <w:t xml:space="preserve"> legal.--------------------------------------</w:t>
      </w:r>
      <w:r>
        <w:rPr>
          <w:rFonts w:ascii="Arial" w:eastAsia="Times New Roman" w:hAnsi="Arial" w:cs="Arial"/>
          <w:bCs/>
          <w:sz w:val="22"/>
          <w:szCs w:val="22"/>
        </w:rPr>
        <w:t>------------</w:t>
      </w:r>
    </w:p>
    <w:p w14:paraId="55A398D7" w14:textId="77777777" w:rsidR="00FA276E" w:rsidRPr="00FA276E" w:rsidRDefault="00FA276E" w:rsidP="00FA276E">
      <w:pPr>
        <w:spacing w:after="200" w:line="360" w:lineRule="auto"/>
        <w:contextualSpacing/>
        <w:jc w:val="both"/>
        <w:rPr>
          <w:rFonts w:ascii="Arial" w:eastAsia="Times New Roman" w:hAnsi="Arial" w:cs="Arial"/>
          <w:bCs/>
          <w:sz w:val="22"/>
          <w:szCs w:val="22"/>
        </w:rPr>
      </w:pPr>
    </w:p>
    <w:p w14:paraId="002B5CC1" w14:textId="32209807" w:rsidR="00FA276E" w:rsidRDefault="003B1A5B" w:rsidP="00FA276E">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eastAsia="Times New Roman" w:hAnsi="Arial" w:cs="Arial"/>
          <w:bCs/>
          <w:sz w:val="22"/>
          <w:szCs w:val="22"/>
        </w:rPr>
        <w:t>Declaración de Instalación de la sesión.-----------------------------------------------------------------</w:t>
      </w:r>
      <w:r w:rsidR="00FA276E">
        <w:rPr>
          <w:rFonts w:ascii="Arial" w:eastAsia="Times New Roman" w:hAnsi="Arial" w:cs="Arial"/>
          <w:bCs/>
          <w:sz w:val="22"/>
          <w:szCs w:val="22"/>
        </w:rPr>
        <w:t>---------</w:t>
      </w:r>
    </w:p>
    <w:p w14:paraId="27751983" w14:textId="77777777" w:rsidR="00FA276E" w:rsidRPr="00FA276E" w:rsidRDefault="00FA276E" w:rsidP="00FA276E">
      <w:pPr>
        <w:spacing w:after="200" w:line="360" w:lineRule="auto"/>
        <w:contextualSpacing/>
        <w:jc w:val="both"/>
        <w:rPr>
          <w:rFonts w:ascii="Arial" w:eastAsia="Times New Roman" w:hAnsi="Arial" w:cs="Arial"/>
          <w:bCs/>
          <w:sz w:val="22"/>
          <w:szCs w:val="22"/>
        </w:rPr>
      </w:pPr>
    </w:p>
    <w:p w14:paraId="75CD4F00" w14:textId="67990655" w:rsidR="003B1A5B" w:rsidRDefault="003B1A5B" w:rsidP="003B1A5B">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eastAsia="Times New Roman" w:hAnsi="Arial" w:cs="Arial"/>
          <w:bCs/>
          <w:sz w:val="22"/>
          <w:szCs w:val="22"/>
        </w:rPr>
        <w:t>Aprobación del Orden del día.-------------------------------------------------------------------------------</w:t>
      </w:r>
      <w:r w:rsidR="00FA276E">
        <w:rPr>
          <w:rFonts w:ascii="Arial" w:eastAsia="Times New Roman" w:hAnsi="Arial" w:cs="Arial"/>
          <w:bCs/>
          <w:sz w:val="22"/>
          <w:szCs w:val="22"/>
        </w:rPr>
        <w:t>--------</w:t>
      </w:r>
    </w:p>
    <w:p w14:paraId="5D74DEED" w14:textId="77777777" w:rsidR="00FA276E" w:rsidRPr="00FA276E" w:rsidRDefault="00FA276E" w:rsidP="00FA276E">
      <w:pPr>
        <w:spacing w:after="200" w:line="360" w:lineRule="auto"/>
        <w:contextualSpacing/>
        <w:jc w:val="both"/>
        <w:rPr>
          <w:rFonts w:ascii="Arial" w:eastAsia="Times New Roman" w:hAnsi="Arial" w:cs="Arial"/>
          <w:bCs/>
          <w:sz w:val="22"/>
          <w:szCs w:val="22"/>
        </w:rPr>
      </w:pPr>
    </w:p>
    <w:p w14:paraId="605C99A6" w14:textId="3E85F329" w:rsidR="003B1A5B" w:rsidRDefault="003B1A5B" w:rsidP="003B1A5B">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eastAsia="Times New Roman" w:hAnsi="Arial" w:cs="Arial"/>
          <w:bCs/>
          <w:sz w:val="22"/>
          <w:szCs w:val="22"/>
        </w:rPr>
        <w:t>Acuerdo del Consejo General para emitir voto institucional en la elección de Coordinador de los Organismos Garantes de las Entidades Federativas del Sistema Nacional de Transparencia, Acceso a la Información Pública y Protección de Datos Personales.---------</w:t>
      </w:r>
      <w:r w:rsidR="00FA276E">
        <w:rPr>
          <w:rFonts w:ascii="Arial" w:eastAsia="Times New Roman" w:hAnsi="Arial" w:cs="Arial"/>
          <w:bCs/>
          <w:sz w:val="22"/>
          <w:szCs w:val="22"/>
        </w:rPr>
        <w:t>-----------------------------</w:t>
      </w:r>
    </w:p>
    <w:p w14:paraId="0DBE10D1" w14:textId="77777777" w:rsidR="00FA276E" w:rsidRPr="00FA276E" w:rsidRDefault="00FA276E" w:rsidP="00FA276E">
      <w:pPr>
        <w:spacing w:after="200" w:line="360" w:lineRule="auto"/>
        <w:contextualSpacing/>
        <w:jc w:val="both"/>
        <w:rPr>
          <w:rFonts w:ascii="Arial" w:eastAsia="Times New Roman" w:hAnsi="Arial" w:cs="Arial"/>
          <w:bCs/>
          <w:sz w:val="22"/>
          <w:szCs w:val="22"/>
        </w:rPr>
      </w:pPr>
    </w:p>
    <w:p w14:paraId="5B7F6FD0" w14:textId="3D17A117" w:rsidR="003B1A5B" w:rsidRDefault="003B1A5B" w:rsidP="003B1A5B">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eastAsia="Times New Roman" w:hAnsi="Arial" w:cs="Arial"/>
          <w:bCs/>
          <w:sz w:val="22"/>
          <w:szCs w:val="22"/>
        </w:rPr>
        <w:t>Acuerdo del Consejo General para emitir voto institucional para la elección de Coordinador de la Región Centro del Sistema Nacional de Transparencia, Acceso a la Información Pública y Protección de Datos Personales.---------------------------------------</w:t>
      </w:r>
      <w:r w:rsidR="00FA276E">
        <w:rPr>
          <w:rFonts w:ascii="Arial" w:eastAsia="Times New Roman" w:hAnsi="Arial" w:cs="Arial"/>
          <w:bCs/>
          <w:sz w:val="22"/>
          <w:szCs w:val="22"/>
        </w:rPr>
        <w:t>--------------------------------------------</w:t>
      </w:r>
    </w:p>
    <w:p w14:paraId="0EF3E151" w14:textId="77777777" w:rsidR="00FA276E" w:rsidRPr="00FA276E" w:rsidRDefault="00FA276E" w:rsidP="00FA276E">
      <w:pPr>
        <w:spacing w:after="200" w:line="360" w:lineRule="auto"/>
        <w:contextualSpacing/>
        <w:jc w:val="both"/>
        <w:rPr>
          <w:rFonts w:ascii="Arial" w:eastAsia="Times New Roman" w:hAnsi="Arial" w:cs="Arial"/>
          <w:bCs/>
          <w:sz w:val="22"/>
          <w:szCs w:val="22"/>
        </w:rPr>
      </w:pPr>
    </w:p>
    <w:p w14:paraId="42F157BA" w14:textId="730BBACC" w:rsidR="003B1A5B" w:rsidRPr="00FA276E" w:rsidRDefault="003B1A5B" w:rsidP="003B1A5B">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hAnsi="Arial" w:cs="Arial"/>
          <w:sz w:val="22"/>
          <w:szCs w:val="22"/>
        </w:rPr>
        <w:t>Acuerdo del Consejo General mediante el cual se aprueba el Programa Operativo Anual 2017 del Instituto.---------------------------------------------------------------------------------------</w:t>
      </w:r>
      <w:r w:rsidR="00FA276E">
        <w:rPr>
          <w:rFonts w:ascii="Arial" w:hAnsi="Arial" w:cs="Arial"/>
          <w:sz w:val="22"/>
          <w:szCs w:val="22"/>
        </w:rPr>
        <w:t>------------------------</w:t>
      </w:r>
    </w:p>
    <w:p w14:paraId="624B0500" w14:textId="77777777" w:rsidR="00FA276E" w:rsidRPr="00FA276E" w:rsidRDefault="00FA276E" w:rsidP="00FA276E">
      <w:pPr>
        <w:spacing w:after="200" w:line="360" w:lineRule="auto"/>
        <w:contextualSpacing/>
        <w:jc w:val="both"/>
        <w:rPr>
          <w:rFonts w:ascii="Arial" w:eastAsia="Times New Roman" w:hAnsi="Arial" w:cs="Arial"/>
          <w:bCs/>
          <w:sz w:val="22"/>
          <w:szCs w:val="22"/>
        </w:rPr>
      </w:pPr>
    </w:p>
    <w:p w14:paraId="3FBF5A41" w14:textId="4EA590BB" w:rsidR="003B1A5B" w:rsidRPr="003B1A5B" w:rsidRDefault="003B1A5B" w:rsidP="003B1A5B">
      <w:pPr>
        <w:numPr>
          <w:ilvl w:val="0"/>
          <w:numId w:val="16"/>
        </w:numPr>
        <w:spacing w:after="200" w:line="360" w:lineRule="auto"/>
        <w:ind w:left="426" w:hanging="426"/>
        <w:contextualSpacing/>
        <w:jc w:val="both"/>
        <w:rPr>
          <w:rFonts w:ascii="Arial" w:eastAsia="Times New Roman" w:hAnsi="Arial" w:cs="Arial"/>
          <w:bCs/>
          <w:sz w:val="22"/>
          <w:szCs w:val="22"/>
        </w:rPr>
      </w:pPr>
      <w:r w:rsidRPr="00FA276E">
        <w:rPr>
          <w:rFonts w:ascii="Arial" w:eastAsia="Times New Roman" w:hAnsi="Arial" w:cs="Arial"/>
          <w:bCs/>
          <w:sz w:val="22"/>
          <w:szCs w:val="22"/>
        </w:rPr>
        <w:t>Clausura de la sesión.------------------------------------------------------------------------------------------</w:t>
      </w:r>
      <w:r w:rsidR="00FA276E">
        <w:rPr>
          <w:rFonts w:ascii="Arial" w:eastAsia="Times New Roman" w:hAnsi="Arial" w:cs="Arial"/>
          <w:bCs/>
          <w:sz w:val="22"/>
          <w:szCs w:val="22"/>
        </w:rPr>
        <w:t>-------</w:t>
      </w:r>
    </w:p>
    <w:p w14:paraId="09C862E1" w14:textId="77777777" w:rsidR="00513950" w:rsidRPr="00513950" w:rsidRDefault="00513950" w:rsidP="00641671">
      <w:pPr>
        <w:spacing w:line="360" w:lineRule="auto"/>
        <w:jc w:val="both"/>
        <w:rPr>
          <w:rFonts w:ascii="Arial" w:hAnsi="Arial" w:cs="Arial"/>
          <w:sz w:val="22"/>
          <w:szCs w:val="22"/>
        </w:rPr>
      </w:pPr>
    </w:p>
    <w:p w14:paraId="67860942" w14:textId="19ECCE7F"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misionados, son los puntos del O</w:t>
      </w:r>
      <w:r w:rsidR="008D091F">
        <w:rPr>
          <w:rFonts w:ascii="Arial" w:hAnsi="Arial" w:cs="Arial"/>
          <w:sz w:val="22"/>
          <w:szCs w:val="22"/>
        </w:rPr>
        <w:t xml:space="preserve">rden del </w:t>
      </w:r>
      <w:r w:rsidR="002169E4">
        <w:rPr>
          <w:rFonts w:ascii="Arial" w:hAnsi="Arial" w:cs="Arial"/>
          <w:sz w:val="22"/>
          <w:szCs w:val="22"/>
        </w:rPr>
        <w:t>Día</w:t>
      </w:r>
      <w:r>
        <w:rPr>
          <w:rFonts w:ascii="Arial" w:hAnsi="Arial" w:cs="Arial"/>
          <w:sz w:val="22"/>
          <w:szCs w:val="22"/>
        </w:rPr>
        <w:t>.</w:t>
      </w:r>
      <w:r w:rsidR="00351F82">
        <w:rPr>
          <w:rFonts w:ascii="Arial" w:hAnsi="Arial" w:cs="Arial"/>
          <w:sz w:val="22"/>
          <w:szCs w:val="22"/>
        </w:rPr>
        <w:t>--------------------------------------------------------------------</w:t>
      </w:r>
    </w:p>
    <w:p w14:paraId="1C1E19AC" w14:textId="77777777" w:rsidR="00513950" w:rsidRDefault="00513950" w:rsidP="00641671">
      <w:pPr>
        <w:spacing w:line="360" w:lineRule="auto"/>
        <w:jc w:val="both"/>
        <w:rPr>
          <w:rFonts w:ascii="Arial" w:hAnsi="Arial" w:cs="Arial"/>
          <w:sz w:val="22"/>
          <w:szCs w:val="22"/>
        </w:rPr>
      </w:pPr>
    </w:p>
    <w:p w14:paraId="49CB9627" w14:textId="77777777" w:rsidR="00627A2F" w:rsidRPr="00513950" w:rsidRDefault="00627A2F" w:rsidP="0064167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24C38A0" w14:textId="6C5B22CD" w:rsidR="00BA0E1F" w:rsidRDefault="00BA0E1F" w:rsidP="00FA276E">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F94EEF">
        <w:rPr>
          <w:rFonts w:ascii="Arial" w:eastAsia="Calibri" w:hAnsi="Arial" w:cs="Arial"/>
          <w:sz w:val="22"/>
          <w:szCs w:val="22"/>
          <w:lang w:val="es-ES"/>
        </w:rPr>
        <w:t>l el Orden del Día, al que se</w:t>
      </w:r>
      <w:r w:rsidRPr="00BA0E1F">
        <w:rPr>
          <w:rFonts w:ascii="Arial" w:eastAsia="Calibri" w:hAnsi="Arial" w:cs="Arial"/>
          <w:sz w:val="22"/>
          <w:szCs w:val="22"/>
          <w:lang w:val="es-ES"/>
        </w:rPr>
        <w:t xml:space="preserve"> acaba de dar lectura y al que habrá de sujetarse </w:t>
      </w:r>
      <w:r w:rsidR="00196691">
        <w:rPr>
          <w:rFonts w:ascii="Arial" w:eastAsia="Calibri" w:hAnsi="Arial" w:cs="Arial"/>
          <w:sz w:val="22"/>
          <w:szCs w:val="22"/>
          <w:lang w:val="es-ES"/>
        </w:rPr>
        <w:t>el desarrollo de la presente</w:t>
      </w:r>
      <w:r w:rsidRPr="00BA0E1F">
        <w:rPr>
          <w:rFonts w:ascii="Arial" w:eastAsia="Calibri" w:hAnsi="Arial" w:cs="Arial"/>
          <w:sz w:val="22"/>
          <w:szCs w:val="22"/>
          <w:lang w:val="es-ES"/>
        </w:rPr>
        <w:t xml:space="preserve"> sesión de este Consejo General</w:t>
      </w:r>
      <w:r w:rsidR="006C43ED">
        <w:rPr>
          <w:rFonts w:ascii="Arial" w:eastAsia="Calibri" w:hAnsi="Arial" w:cs="Arial"/>
          <w:sz w:val="22"/>
          <w:szCs w:val="22"/>
          <w:lang w:val="es-ES"/>
        </w:rPr>
        <w:t xml:space="preserve">. </w:t>
      </w:r>
      <w:r w:rsidR="00351F82">
        <w:rPr>
          <w:rFonts w:ascii="Arial" w:eastAsia="Calibri" w:hAnsi="Arial" w:cs="Arial"/>
          <w:sz w:val="22"/>
          <w:szCs w:val="22"/>
          <w:lang w:val="es-ES"/>
        </w:rPr>
        <w:t>-----------------</w:t>
      </w:r>
    </w:p>
    <w:p w14:paraId="2211DCED" w14:textId="77777777" w:rsidR="00E935D5" w:rsidRDefault="00E935D5" w:rsidP="00641671">
      <w:pPr>
        <w:spacing w:line="360" w:lineRule="auto"/>
        <w:jc w:val="both"/>
        <w:rPr>
          <w:rFonts w:ascii="Arial" w:hAnsi="Arial" w:cs="Arial"/>
          <w:sz w:val="22"/>
          <w:szCs w:val="22"/>
        </w:rPr>
      </w:pPr>
    </w:p>
    <w:p w14:paraId="61251F86" w14:textId="314B053C" w:rsidR="00BA0E1F" w:rsidRDefault="008D091F" w:rsidP="00641671">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r w:rsidR="007512EC">
        <w:rPr>
          <w:rFonts w:ascii="Arial" w:hAnsi="Arial" w:cs="Arial"/>
          <w:sz w:val="22"/>
          <w:szCs w:val="22"/>
        </w:rPr>
        <w:t>-------------------------------</w:t>
      </w:r>
    </w:p>
    <w:p w14:paraId="26F2FA3A" w14:textId="7E043002"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w:t>
      </w:r>
      <w:r w:rsidRPr="00277E78">
        <w:rPr>
          <w:rFonts w:ascii="Arial" w:hAnsi="Arial" w:cs="Arial"/>
          <w:sz w:val="22"/>
          <w:szCs w:val="22"/>
        </w:rPr>
        <w:t>--------------------</w:t>
      </w:r>
    </w:p>
    <w:p w14:paraId="3A5C8075" w14:textId="41E13E61" w:rsidR="0097770F" w:rsidRPr="00277E78" w:rsidRDefault="0097770F" w:rsidP="00AA1864">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sidR="00196691">
        <w:rPr>
          <w:rFonts w:ascii="Arial" w:hAnsi="Arial" w:cs="Arial"/>
          <w:sz w:val="22"/>
          <w:szCs w:val="22"/>
        </w:rPr>
        <w:t xml:space="preserve"> A</w:t>
      </w:r>
      <w:r w:rsidRPr="00277E78">
        <w:rPr>
          <w:rFonts w:ascii="Arial" w:hAnsi="Arial" w:cs="Arial"/>
          <w:sz w:val="22"/>
          <w:szCs w:val="22"/>
        </w:rPr>
        <w:t xml:space="preserve"> favor.---------------</w:t>
      </w:r>
      <w:r w:rsidR="00196691">
        <w:rPr>
          <w:rFonts w:ascii="Arial" w:hAnsi="Arial" w:cs="Arial"/>
          <w:sz w:val="22"/>
          <w:szCs w:val="22"/>
        </w:rPr>
        <w:t>------------</w:t>
      </w:r>
      <w:r w:rsidRPr="00277E78">
        <w:rPr>
          <w:rFonts w:ascii="Arial" w:hAnsi="Arial" w:cs="Arial"/>
          <w:sz w:val="22"/>
          <w:szCs w:val="22"/>
        </w:rPr>
        <w:t>--------</w:t>
      </w:r>
      <w:r w:rsidR="007512EC">
        <w:rPr>
          <w:rFonts w:ascii="Arial" w:hAnsi="Arial" w:cs="Arial"/>
          <w:sz w:val="22"/>
          <w:szCs w:val="22"/>
        </w:rPr>
        <w:t>-----------</w:t>
      </w:r>
    </w:p>
    <w:p w14:paraId="538D4590" w14:textId="4B5D2C8D" w:rsidR="00A92D8B" w:rsidRDefault="008D091F" w:rsidP="00641671">
      <w:pPr>
        <w:spacing w:line="360" w:lineRule="auto"/>
        <w:jc w:val="both"/>
        <w:rPr>
          <w:rFonts w:ascii="Arial" w:hAnsi="Arial" w:cs="Arial"/>
          <w:sz w:val="22"/>
          <w:szCs w:val="22"/>
        </w:rPr>
      </w:pPr>
      <w:r>
        <w:rPr>
          <w:rFonts w:ascii="Arial" w:hAnsi="Arial" w:cs="Arial"/>
          <w:sz w:val="22"/>
          <w:szCs w:val="22"/>
        </w:rPr>
        <w:t>Se aprueba por unanimidad de votos.----------------------------------------------------</w:t>
      </w:r>
      <w:r w:rsidR="007512EC">
        <w:rPr>
          <w:rFonts w:ascii="Arial" w:hAnsi="Arial" w:cs="Arial"/>
          <w:sz w:val="22"/>
          <w:szCs w:val="22"/>
        </w:rPr>
        <w:t>-------------------------------</w:t>
      </w:r>
    </w:p>
    <w:p w14:paraId="38351AEB" w14:textId="77777777" w:rsidR="008D091F" w:rsidRDefault="008D091F" w:rsidP="00641671">
      <w:pPr>
        <w:spacing w:line="360" w:lineRule="auto"/>
        <w:jc w:val="both"/>
        <w:rPr>
          <w:rFonts w:ascii="Arial" w:hAnsi="Arial" w:cs="Arial"/>
          <w:sz w:val="22"/>
          <w:szCs w:val="22"/>
        </w:rPr>
      </w:pPr>
    </w:p>
    <w:p w14:paraId="4C722087" w14:textId="77777777" w:rsidR="00E73081"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7BBFCDA" w14:textId="074F6F88" w:rsidR="00701F75" w:rsidRDefault="00701F75" w:rsidP="00701F75">
      <w:pPr>
        <w:spacing w:line="360" w:lineRule="auto"/>
        <w:jc w:val="both"/>
        <w:rPr>
          <w:rFonts w:ascii="Arial" w:hAnsi="Arial" w:cs="Arial"/>
          <w:sz w:val="22"/>
          <w:szCs w:val="22"/>
        </w:rPr>
      </w:pPr>
      <w:r>
        <w:rPr>
          <w:rFonts w:ascii="Arial" w:hAnsi="Arial" w:cs="Arial"/>
          <w:sz w:val="22"/>
          <w:szCs w:val="22"/>
        </w:rPr>
        <w:t>Se procede al desahogo del punto númer</w:t>
      </w:r>
      <w:r w:rsidR="00FA276E">
        <w:rPr>
          <w:rFonts w:ascii="Arial" w:hAnsi="Arial" w:cs="Arial"/>
          <w:sz w:val="22"/>
          <w:szCs w:val="22"/>
        </w:rPr>
        <w:t xml:space="preserve">o 4 (cuatro) del Orden del día, relativo al </w:t>
      </w:r>
      <w:r w:rsidR="00FA276E" w:rsidRPr="00FA276E">
        <w:rPr>
          <w:rFonts w:ascii="Arial" w:eastAsia="Times New Roman" w:hAnsi="Arial" w:cs="Arial"/>
          <w:bCs/>
          <w:sz w:val="22"/>
          <w:szCs w:val="22"/>
        </w:rPr>
        <w:t>Acuerdo del Consejo General para emitir voto institucional en la elección de Coordinador de los Organismos Garantes de las Entidades Federativas del Sistema Nacional de Transparencia, Acceso a la Información Pública y Protección de Datos Personales</w:t>
      </w:r>
      <w:r w:rsidR="00E935D5">
        <w:rPr>
          <w:rFonts w:ascii="Arial" w:hAnsi="Arial" w:cs="Arial"/>
          <w:sz w:val="22"/>
          <w:szCs w:val="22"/>
        </w:rPr>
        <w:t>; para lo cual, solicito al Secretario General de Acuerdos, dar cuenta.</w:t>
      </w:r>
    </w:p>
    <w:p w14:paraId="139E6DB7" w14:textId="77777777" w:rsidR="00FA276E" w:rsidRDefault="00FA276E" w:rsidP="00FE560F">
      <w:pPr>
        <w:spacing w:line="360" w:lineRule="auto"/>
        <w:jc w:val="both"/>
        <w:rPr>
          <w:rFonts w:ascii="Arial" w:hAnsi="Arial" w:cs="Arial"/>
          <w:sz w:val="22"/>
          <w:szCs w:val="22"/>
        </w:rPr>
      </w:pPr>
    </w:p>
    <w:p w14:paraId="2B6C73B7" w14:textId="77777777" w:rsidR="00FA276E" w:rsidRPr="004D30DC" w:rsidRDefault="00FA276E" w:rsidP="00FA276E">
      <w:pPr>
        <w:spacing w:line="360" w:lineRule="auto"/>
        <w:jc w:val="both"/>
        <w:rPr>
          <w:rFonts w:ascii="Arial" w:hAnsi="Arial" w:cs="Arial"/>
          <w:b/>
          <w:sz w:val="22"/>
          <w:szCs w:val="22"/>
        </w:rPr>
      </w:pPr>
      <w:r w:rsidRPr="00513950">
        <w:rPr>
          <w:rFonts w:ascii="Arial" w:hAnsi="Arial" w:cs="Arial"/>
          <w:b/>
          <w:sz w:val="22"/>
          <w:szCs w:val="22"/>
        </w:rPr>
        <w:t>Secretario General de Acuerdos L</w:t>
      </w:r>
      <w:r>
        <w:rPr>
          <w:rFonts w:ascii="Arial" w:hAnsi="Arial" w:cs="Arial"/>
          <w:b/>
          <w:sz w:val="22"/>
          <w:szCs w:val="22"/>
        </w:rPr>
        <w:t>ic. José Antonio López Ramírez:</w:t>
      </w:r>
    </w:p>
    <w:p w14:paraId="3FE3BE47" w14:textId="07B29B32" w:rsidR="00FA276E" w:rsidRPr="004E6BE4" w:rsidRDefault="00FA276E" w:rsidP="00FA276E">
      <w:pPr>
        <w:spacing w:line="360" w:lineRule="auto"/>
        <w:jc w:val="both"/>
        <w:rPr>
          <w:rFonts w:ascii="Arial" w:hAnsi="Arial" w:cs="Arial"/>
          <w:sz w:val="22"/>
          <w:szCs w:val="22"/>
        </w:rPr>
      </w:pPr>
      <w:r>
        <w:rPr>
          <w:rFonts w:ascii="Arial" w:hAnsi="Arial" w:cs="Arial"/>
          <w:sz w:val="22"/>
          <w:szCs w:val="22"/>
        </w:rPr>
        <w:t xml:space="preserve">Con mucho gusto, Comisionados. Doy cuenta del punto número 4 (cuatro) del orden del día, relativo al </w:t>
      </w:r>
      <w:r w:rsidRPr="00FA276E">
        <w:rPr>
          <w:rFonts w:ascii="Arial" w:eastAsia="Times New Roman" w:hAnsi="Arial" w:cs="Arial"/>
          <w:bCs/>
          <w:sz w:val="22"/>
          <w:szCs w:val="22"/>
        </w:rPr>
        <w:t xml:space="preserve">Acuerdo del Consejo General para emitir voto institucional en la elección de Coordinador </w:t>
      </w:r>
      <w:r w:rsidRPr="00FA276E">
        <w:rPr>
          <w:rFonts w:ascii="Arial" w:eastAsia="Times New Roman" w:hAnsi="Arial" w:cs="Arial"/>
          <w:bCs/>
          <w:sz w:val="22"/>
          <w:szCs w:val="22"/>
        </w:rPr>
        <w:lastRenderedPageBreak/>
        <w:t>de los Organismos Garantes de las Entidades Federativas del Sistema Nacional de Transparencia, Acceso a la Información Pública y Protección de Datos Personales</w:t>
      </w:r>
      <w:r w:rsidR="00BC4618">
        <w:rPr>
          <w:rFonts w:ascii="Arial" w:eastAsia="Times New Roman" w:hAnsi="Arial" w:cs="Arial"/>
          <w:bCs/>
          <w:sz w:val="22"/>
          <w:szCs w:val="22"/>
        </w:rPr>
        <w:t>, quedando en lo siguiente.</w:t>
      </w:r>
      <w:r w:rsidR="00BC4618" w:rsidRPr="004E6BE4">
        <w:rPr>
          <w:rFonts w:ascii="Arial" w:eastAsia="Times New Roman" w:hAnsi="Arial" w:cs="Arial"/>
          <w:bCs/>
          <w:sz w:val="22"/>
          <w:szCs w:val="22"/>
        </w:rPr>
        <w:t xml:space="preserve"> </w:t>
      </w:r>
      <w:r w:rsidR="00BC4618" w:rsidRPr="004E6BE4">
        <w:rPr>
          <w:rFonts w:ascii="Arial" w:hAnsi="Arial" w:cs="Arial"/>
          <w:sz w:val="22"/>
          <w:szCs w:val="22"/>
          <w:lang w:val="es-ES"/>
        </w:rPr>
        <w:t>Se emite voto institucional a favor de la</w:t>
      </w:r>
      <w:r w:rsidR="00BC4618" w:rsidRPr="004E6BE4">
        <w:rPr>
          <w:rFonts w:ascii="Arial" w:hAnsi="Arial" w:cs="Arial"/>
          <w:b/>
          <w:sz w:val="22"/>
          <w:szCs w:val="22"/>
          <w:lang w:val="es-ES"/>
        </w:rPr>
        <w:t xml:space="preserve"> Mtra. Yolli Álvarez García</w:t>
      </w:r>
      <w:r w:rsidR="00BC4618" w:rsidRPr="004E6BE4">
        <w:rPr>
          <w:rFonts w:ascii="Arial" w:hAnsi="Arial" w:cs="Arial"/>
          <w:sz w:val="22"/>
          <w:szCs w:val="22"/>
          <w:lang w:val="es-ES"/>
        </w:rPr>
        <w:t>, Comisionada Presidente del Instituto Veracruzano de Acceso a la Información Pública (IVAI), para fungir como Coordinadora de los Organismos Garantes de las Entidades Federativas del Sistema Nacional de Transparencia, Acceso a la Información Pública y Protección de Datos Personales. Es cuanto, Señores Comisionados.</w:t>
      </w:r>
    </w:p>
    <w:p w14:paraId="1F07777F" w14:textId="77777777" w:rsidR="00FA276E" w:rsidRDefault="00FA276E" w:rsidP="00FE560F">
      <w:pPr>
        <w:spacing w:line="360" w:lineRule="auto"/>
        <w:jc w:val="both"/>
        <w:rPr>
          <w:rFonts w:ascii="Arial" w:hAnsi="Arial" w:cs="Arial"/>
          <w:sz w:val="22"/>
          <w:szCs w:val="22"/>
        </w:rPr>
      </w:pPr>
    </w:p>
    <w:p w14:paraId="35A46C00" w14:textId="77777777" w:rsidR="00BC4618" w:rsidRPr="00513950" w:rsidRDefault="00BC4618" w:rsidP="00BC4618">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7FD01516" w14:textId="6270B3CF" w:rsidR="00BC4618" w:rsidRDefault="00BC4618" w:rsidP="00BC4618">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Pr>
          <w:rFonts w:ascii="Arial" w:eastAsia="Calibri" w:hAnsi="Arial" w:cs="Arial"/>
          <w:sz w:val="22"/>
          <w:szCs w:val="22"/>
          <w:lang w:val="es-ES"/>
        </w:rPr>
        <w:t>l, el Acuerdo al que se acaba de dar lectura.-----------</w:t>
      </w:r>
    </w:p>
    <w:p w14:paraId="6CC5EC11" w14:textId="77777777" w:rsidR="00BC4618" w:rsidRDefault="00BC4618" w:rsidP="00BC4618">
      <w:pPr>
        <w:spacing w:line="360" w:lineRule="auto"/>
        <w:jc w:val="both"/>
        <w:rPr>
          <w:rFonts w:ascii="Arial" w:hAnsi="Arial" w:cs="Arial"/>
          <w:sz w:val="22"/>
          <w:szCs w:val="22"/>
        </w:rPr>
      </w:pPr>
    </w:p>
    <w:p w14:paraId="59877ED8" w14:textId="5D658C66" w:rsidR="00BC4618" w:rsidRDefault="00BC4618" w:rsidP="00BC4618">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 xml:space="preserve"> de su aprobación</w:t>
      </w:r>
      <w:r w:rsidRPr="00277E78">
        <w:rPr>
          <w:rFonts w:ascii="Arial" w:hAnsi="Arial" w:cs="Arial"/>
          <w:sz w:val="22"/>
          <w:szCs w:val="22"/>
        </w:rPr>
        <w:t>.-----------------</w:t>
      </w:r>
      <w:r>
        <w:rPr>
          <w:rFonts w:ascii="Arial" w:hAnsi="Arial" w:cs="Arial"/>
          <w:sz w:val="22"/>
          <w:szCs w:val="22"/>
        </w:rPr>
        <w:t>-----------</w:t>
      </w:r>
    </w:p>
    <w:p w14:paraId="3E1A1A7B" w14:textId="6EF3A584" w:rsidR="00BC4618" w:rsidRPr="00277E78" w:rsidRDefault="00BC4618" w:rsidP="00BC4618">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 xml:space="preserve"> mi voto</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w:t>
      </w:r>
      <w:r>
        <w:rPr>
          <w:rFonts w:ascii="Arial" w:hAnsi="Arial" w:cs="Arial"/>
          <w:sz w:val="22"/>
          <w:szCs w:val="22"/>
        </w:rPr>
        <w:t>-----------</w:t>
      </w:r>
    </w:p>
    <w:p w14:paraId="0A76BDC0" w14:textId="77777777" w:rsidR="00BC4618" w:rsidRDefault="00BC4618" w:rsidP="00BC4618">
      <w:pPr>
        <w:spacing w:line="360" w:lineRule="auto"/>
        <w:jc w:val="both"/>
        <w:rPr>
          <w:rFonts w:ascii="Arial" w:hAnsi="Arial" w:cs="Arial"/>
          <w:sz w:val="22"/>
          <w:szCs w:val="22"/>
        </w:rPr>
      </w:pPr>
      <w:r>
        <w:rPr>
          <w:rFonts w:ascii="Arial" w:hAnsi="Arial" w:cs="Arial"/>
          <w:sz w:val="22"/>
          <w:szCs w:val="22"/>
        </w:rPr>
        <w:t>Se aprueba por unanimidad de votos.-----------------------------------------------------------------------------------</w:t>
      </w:r>
    </w:p>
    <w:p w14:paraId="69F87ADE" w14:textId="77777777" w:rsidR="00BC4618" w:rsidRDefault="00BC4618" w:rsidP="00FE560F">
      <w:pPr>
        <w:spacing w:line="360" w:lineRule="auto"/>
        <w:jc w:val="both"/>
        <w:rPr>
          <w:rFonts w:ascii="Arial" w:hAnsi="Arial" w:cs="Arial"/>
          <w:sz w:val="22"/>
          <w:szCs w:val="22"/>
        </w:rPr>
      </w:pPr>
    </w:p>
    <w:p w14:paraId="4152FF17" w14:textId="77777777" w:rsidR="00811FBC" w:rsidRPr="00277E78" w:rsidRDefault="00811FBC" w:rsidP="00811FBC">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C8E8F34" w14:textId="315A7EDF" w:rsidR="00BC4618" w:rsidRPr="004E6BE4" w:rsidRDefault="00811FBC" w:rsidP="00811FBC">
      <w:pPr>
        <w:spacing w:line="360" w:lineRule="auto"/>
        <w:jc w:val="both"/>
        <w:rPr>
          <w:rFonts w:ascii="Arial" w:hAnsi="Arial" w:cs="Arial"/>
          <w:sz w:val="22"/>
          <w:szCs w:val="22"/>
        </w:rPr>
      </w:pPr>
      <w:r w:rsidRPr="003A7CB0">
        <w:rPr>
          <w:rFonts w:ascii="Arial" w:hAnsi="Arial" w:cs="Arial"/>
          <w:sz w:val="22"/>
          <w:szCs w:val="22"/>
        </w:rPr>
        <w:t xml:space="preserve">Se procede al desahogo del punto número 5 (cinco) del Orden del día, relativo </w:t>
      </w:r>
      <w:r w:rsidRPr="003A7CB0">
        <w:rPr>
          <w:rFonts w:ascii="Arial" w:eastAsia="Times New Roman" w:hAnsi="Arial" w:cs="Arial"/>
          <w:bCs/>
          <w:sz w:val="22"/>
          <w:szCs w:val="22"/>
        </w:rPr>
        <w:t xml:space="preserve">Acuerdo del Consejo General para emitir voto institucional para la elección de Coordinador de la Región Centro del Sistema Nacional de Transparencia, </w:t>
      </w:r>
      <w:r w:rsidRPr="004E6BE4">
        <w:rPr>
          <w:rFonts w:ascii="Arial" w:eastAsia="Times New Roman" w:hAnsi="Arial" w:cs="Arial"/>
          <w:bCs/>
          <w:sz w:val="22"/>
          <w:szCs w:val="22"/>
        </w:rPr>
        <w:t xml:space="preserve">Acceso a la Información Pública y Protección de Datos Personales. </w:t>
      </w:r>
      <w:r w:rsidR="002007BA" w:rsidRPr="004E6BE4">
        <w:rPr>
          <w:rFonts w:ascii="Arial" w:eastAsia="Times New Roman" w:hAnsi="Arial" w:cs="Arial"/>
          <w:bCs/>
          <w:sz w:val="22"/>
          <w:szCs w:val="22"/>
        </w:rPr>
        <w:t xml:space="preserve">Antes de solicitar al </w:t>
      </w:r>
      <w:r w:rsidRPr="004E6BE4">
        <w:rPr>
          <w:rFonts w:ascii="Arial" w:eastAsia="Times New Roman" w:hAnsi="Arial" w:cs="Arial"/>
          <w:bCs/>
          <w:sz w:val="22"/>
          <w:szCs w:val="22"/>
        </w:rPr>
        <w:t xml:space="preserve">Secretario </w:t>
      </w:r>
      <w:r w:rsidR="002007BA" w:rsidRPr="004E6BE4">
        <w:rPr>
          <w:rFonts w:ascii="Arial" w:eastAsia="Times New Roman" w:hAnsi="Arial" w:cs="Arial"/>
          <w:bCs/>
          <w:sz w:val="22"/>
          <w:szCs w:val="22"/>
        </w:rPr>
        <w:t xml:space="preserve">General de Acuerdos, dar cuenta, cabe destacar que con motivo del Acuerdo por el que se emiten los criterios a que habrá de sujetarse el voto institucional para el proceso electoral del año 2016, emitido por el Colegio Electoral proceso electoral 2016 del Sistema Nacional de Transparencia, Acceso a la Información Pública y Protección de Datos Personales, específicamente en el inciso </w:t>
      </w:r>
      <w:r w:rsidR="002007BA" w:rsidRPr="004E6BE4">
        <w:rPr>
          <w:rFonts w:ascii="Arial" w:eastAsia="Times New Roman" w:hAnsi="Arial" w:cs="Arial"/>
          <w:b/>
          <w:bCs/>
          <w:sz w:val="22"/>
          <w:szCs w:val="22"/>
        </w:rPr>
        <w:t>(3°)</w:t>
      </w:r>
      <w:r w:rsidR="002007BA" w:rsidRPr="004E6BE4">
        <w:rPr>
          <w:rFonts w:ascii="Arial" w:eastAsia="Times New Roman" w:hAnsi="Arial" w:cs="Arial"/>
          <w:bCs/>
          <w:sz w:val="22"/>
          <w:szCs w:val="22"/>
        </w:rPr>
        <w:t xml:space="preserve"> del citado acuerdo, el cual dispone que será necesaria la emisión del Acuerdo correspondiente por parte del Organismo Garante. Es por lo anterior que se propone la aprobación del acuerdo </w:t>
      </w:r>
      <w:r w:rsidR="002007BA" w:rsidRPr="004E6BE4">
        <w:rPr>
          <w:rFonts w:ascii="Arial" w:hAnsi="Arial" w:cs="Arial"/>
          <w:sz w:val="22"/>
          <w:szCs w:val="22"/>
          <w:lang w:val="es-ES"/>
        </w:rPr>
        <w:t xml:space="preserve">del Consejo General  para emitir voto institucional en la elección de Coordinador de los Organismos Garantes de las Entidades Federativas del Sistema Nacional de Transparencia, Acceso a la Información Pública y Protección de Datos, a  favor de la aprobación la </w:t>
      </w:r>
      <w:r w:rsidR="002007BA" w:rsidRPr="004E6BE4">
        <w:rPr>
          <w:rFonts w:ascii="Arial" w:hAnsi="Arial" w:cs="Arial"/>
          <w:b/>
          <w:sz w:val="22"/>
          <w:szCs w:val="22"/>
          <w:lang w:val="es-ES"/>
        </w:rPr>
        <w:t>Mtra. Yolli Álvarez García</w:t>
      </w:r>
      <w:r w:rsidR="002007BA" w:rsidRPr="004E6BE4">
        <w:rPr>
          <w:rFonts w:ascii="Arial" w:hAnsi="Arial" w:cs="Arial"/>
          <w:sz w:val="22"/>
          <w:szCs w:val="22"/>
          <w:lang w:val="es-ES"/>
        </w:rPr>
        <w:t>, Comisionada Presidente del Instituto Veracruzano de Acceso a la Información Pública (IVAI), para fungir como Coordinadora de los Organismos Garantes de las Entidades Federativas del Sistema Nacional de Transparencia, Acceso a la Información Pública y Protección de Datos Personales, durante 2017. Pido al Secretario General de Acuerdos, dar cuenta.</w:t>
      </w:r>
      <w:r w:rsidR="002007BA" w:rsidRPr="004E6BE4">
        <w:rPr>
          <w:rFonts w:ascii="Arial" w:eastAsia="Times New Roman" w:hAnsi="Arial" w:cs="Arial"/>
          <w:bCs/>
          <w:sz w:val="22"/>
          <w:szCs w:val="22"/>
        </w:rPr>
        <w:t xml:space="preserve"> </w:t>
      </w:r>
    </w:p>
    <w:p w14:paraId="2C30E8C9" w14:textId="77777777" w:rsidR="00811FBC" w:rsidRDefault="00811FBC" w:rsidP="00FE560F">
      <w:pPr>
        <w:spacing w:line="360" w:lineRule="auto"/>
        <w:jc w:val="both"/>
        <w:rPr>
          <w:rFonts w:ascii="Arial" w:hAnsi="Arial" w:cs="Arial"/>
          <w:b/>
          <w:sz w:val="22"/>
          <w:szCs w:val="22"/>
        </w:rPr>
      </w:pPr>
    </w:p>
    <w:p w14:paraId="465B48DE" w14:textId="77777777" w:rsidR="00FE560F" w:rsidRPr="004D30DC" w:rsidRDefault="00FE560F" w:rsidP="00FE560F">
      <w:pPr>
        <w:spacing w:line="360" w:lineRule="auto"/>
        <w:jc w:val="both"/>
        <w:rPr>
          <w:rFonts w:ascii="Arial" w:hAnsi="Arial" w:cs="Arial"/>
          <w:b/>
          <w:sz w:val="22"/>
          <w:szCs w:val="22"/>
        </w:rPr>
      </w:pPr>
      <w:r w:rsidRPr="00513950">
        <w:rPr>
          <w:rFonts w:ascii="Arial" w:hAnsi="Arial" w:cs="Arial"/>
          <w:b/>
          <w:sz w:val="22"/>
          <w:szCs w:val="22"/>
        </w:rPr>
        <w:t>Secretario General de Acuerdos L</w:t>
      </w:r>
      <w:r>
        <w:rPr>
          <w:rFonts w:ascii="Arial" w:hAnsi="Arial" w:cs="Arial"/>
          <w:b/>
          <w:sz w:val="22"/>
          <w:szCs w:val="22"/>
        </w:rPr>
        <w:t>ic. José Antonio López Ramírez:</w:t>
      </w:r>
    </w:p>
    <w:p w14:paraId="23E2347D" w14:textId="630FA143" w:rsidR="00811FBC" w:rsidRPr="003A7CB0" w:rsidRDefault="00FE560F" w:rsidP="00811FBC">
      <w:pPr>
        <w:spacing w:line="360" w:lineRule="auto"/>
        <w:jc w:val="both"/>
        <w:rPr>
          <w:rFonts w:ascii="Arial" w:hAnsi="Arial" w:cs="Arial"/>
          <w:sz w:val="22"/>
          <w:szCs w:val="22"/>
        </w:rPr>
      </w:pPr>
      <w:r>
        <w:rPr>
          <w:rFonts w:ascii="Arial" w:hAnsi="Arial" w:cs="Arial"/>
          <w:sz w:val="22"/>
          <w:szCs w:val="22"/>
        </w:rPr>
        <w:t>Con mucho gusto, Comisionados</w:t>
      </w:r>
      <w:r w:rsidRPr="003A7CB0">
        <w:rPr>
          <w:rFonts w:ascii="Arial" w:hAnsi="Arial" w:cs="Arial"/>
          <w:sz w:val="22"/>
          <w:szCs w:val="22"/>
        </w:rPr>
        <w:t>. Doy cuenta del punto número 5 (cinco) del orden del día, relativo</w:t>
      </w:r>
      <w:r w:rsidR="00811FBC" w:rsidRPr="003A7CB0">
        <w:rPr>
          <w:rFonts w:ascii="Arial" w:hAnsi="Arial" w:cs="Arial"/>
          <w:sz w:val="22"/>
          <w:szCs w:val="22"/>
        </w:rPr>
        <w:t xml:space="preserve"> al </w:t>
      </w:r>
      <w:r w:rsidR="00811FBC" w:rsidRPr="003A7CB0">
        <w:rPr>
          <w:rFonts w:ascii="Arial" w:eastAsia="Times New Roman" w:hAnsi="Arial" w:cs="Arial"/>
          <w:bCs/>
          <w:sz w:val="22"/>
          <w:szCs w:val="22"/>
        </w:rPr>
        <w:t xml:space="preserve">Acuerdo del Consejo General para emitir voto institucional para la elección de Coordinador de la Región Centro del Sistema Nacional de Transparencia, Acceso a la Información Pública y Protección de Datos Personales. Dicho acuerdo, consiste en lo siguiente, </w:t>
      </w:r>
      <w:r w:rsidR="002007BA" w:rsidRPr="003A7CB0">
        <w:rPr>
          <w:rFonts w:ascii="Arial" w:hAnsi="Arial" w:cs="Arial"/>
          <w:b/>
          <w:sz w:val="22"/>
          <w:szCs w:val="22"/>
          <w:lang w:val="es-ES"/>
        </w:rPr>
        <w:t>PRIMER ACUERDO:</w:t>
      </w:r>
      <w:r w:rsidR="002007BA" w:rsidRPr="003A7CB0">
        <w:rPr>
          <w:rFonts w:ascii="Arial" w:hAnsi="Arial" w:cs="Arial"/>
          <w:sz w:val="22"/>
          <w:szCs w:val="22"/>
          <w:lang w:val="es-ES"/>
        </w:rPr>
        <w:t xml:space="preserve"> Se emite voto institucional a favor de la</w:t>
      </w:r>
      <w:r w:rsidR="002007BA" w:rsidRPr="003A7CB0">
        <w:rPr>
          <w:rFonts w:ascii="Arial" w:hAnsi="Arial" w:cs="Arial"/>
          <w:b/>
          <w:sz w:val="22"/>
          <w:szCs w:val="22"/>
          <w:lang w:val="es-ES"/>
        </w:rPr>
        <w:t xml:space="preserve"> Mtra. Yolli Álvarez García</w:t>
      </w:r>
      <w:r w:rsidR="002007BA" w:rsidRPr="003A7CB0">
        <w:rPr>
          <w:rFonts w:ascii="Arial" w:hAnsi="Arial" w:cs="Arial"/>
          <w:sz w:val="22"/>
          <w:szCs w:val="22"/>
          <w:lang w:val="es-ES"/>
        </w:rPr>
        <w:t xml:space="preserve">, Comisionada Presidente del Instituto Veracruzano de Acceso a la Información Pública (IVAI), para fungir como Coordinadora de los Organismos Garantes de las Entidades Federativas del Sistema Nacional de Transparencia, </w:t>
      </w:r>
      <w:r w:rsidR="002007BA" w:rsidRPr="003A7CB0">
        <w:rPr>
          <w:rFonts w:ascii="Arial" w:hAnsi="Arial" w:cs="Arial"/>
          <w:sz w:val="22"/>
          <w:szCs w:val="22"/>
          <w:lang w:val="es-ES"/>
        </w:rPr>
        <w:lastRenderedPageBreak/>
        <w:t>Acceso a la Información Pública y Protección de Datos Personales. Es cuanto, Señores Comisionados.</w:t>
      </w:r>
    </w:p>
    <w:p w14:paraId="487B899E" w14:textId="66AD5D53" w:rsidR="00FE560F" w:rsidRPr="003A7CB0" w:rsidRDefault="00FE560F" w:rsidP="00FE560F">
      <w:pPr>
        <w:spacing w:line="360" w:lineRule="auto"/>
        <w:jc w:val="both"/>
        <w:rPr>
          <w:rFonts w:ascii="Arial" w:hAnsi="Arial" w:cs="Arial"/>
          <w:sz w:val="22"/>
          <w:szCs w:val="22"/>
        </w:rPr>
      </w:pPr>
    </w:p>
    <w:p w14:paraId="517250CC" w14:textId="77777777" w:rsidR="002007BA" w:rsidRPr="00513950" w:rsidRDefault="002007BA" w:rsidP="002007BA">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9928ED5" w14:textId="77777777" w:rsidR="002007BA" w:rsidRDefault="002007BA" w:rsidP="002007BA">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Pr>
          <w:rFonts w:ascii="Arial" w:eastAsia="Calibri" w:hAnsi="Arial" w:cs="Arial"/>
          <w:sz w:val="22"/>
          <w:szCs w:val="22"/>
          <w:lang w:val="es-ES"/>
        </w:rPr>
        <w:t>l, el Acuerdo al que se acaba de dar lectura.-----------</w:t>
      </w:r>
    </w:p>
    <w:p w14:paraId="2AEED4B1" w14:textId="77777777" w:rsidR="00FE560F" w:rsidRDefault="00FE560F" w:rsidP="00FE560F">
      <w:pPr>
        <w:spacing w:line="360" w:lineRule="auto"/>
        <w:jc w:val="both"/>
        <w:rPr>
          <w:rFonts w:ascii="Arial" w:hAnsi="Arial" w:cs="Arial"/>
          <w:sz w:val="22"/>
          <w:szCs w:val="22"/>
        </w:rPr>
      </w:pPr>
    </w:p>
    <w:p w14:paraId="3387499B" w14:textId="798C9CB3" w:rsidR="00701F75" w:rsidRDefault="00701F75" w:rsidP="00701F75">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002007BA">
        <w:rPr>
          <w:rFonts w:ascii="Arial" w:hAnsi="Arial" w:cs="Arial"/>
          <w:sz w:val="22"/>
          <w:szCs w:val="22"/>
        </w:rPr>
        <w:t xml:space="preserve"> A favor</w:t>
      </w:r>
      <w:r w:rsidRPr="00277E78">
        <w:rPr>
          <w:rFonts w:ascii="Arial" w:hAnsi="Arial" w:cs="Arial"/>
          <w:sz w:val="22"/>
          <w:szCs w:val="22"/>
        </w:rPr>
        <w:t>.</w:t>
      </w:r>
      <w:r w:rsidR="002007BA">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Abraham Isaac Soriano Reyes:</w:t>
      </w:r>
      <w:r>
        <w:rPr>
          <w:rFonts w:ascii="Arial" w:hAnsi="Arial" w:cs="Arial"/>
          <w:sz w:val="22"/>
          <w:szCs w:val="22"/>
        </w:rPr>
        <w:t xml:space="preserve"> a</w:t>
      </w:r>
      <w:r w:rsidRPr="00277E78">
        <w:rPr>
          <w:rFonts w:ascii="Arial" w:hAnsi="Arial" w:cs="Arial"/>
          <w:sz w:val="22"/>
          <w:szCs w:val="22"/>
        </w:rPr>
        <w:t xml:space="preserve"> favor</w:t>
      </w:r>
      <w:r w:rsidR="002007BA">
        <w:rPr>
          <w:rFonts w:ascii="Arial" w:hAnsi="Arial" w:cs="Arial"/>
          <w:sz w:val="22"/>
          <w:szCs w:val="22"/>
        </w:rPr>
        <w:t xml:space="preserve"> de su </w:t>
      </w:r>
      <w:r w:rsidR="00172E49">
        <w:rPr>
          <w:rFonts w:ascii="Arial" w:hAnsi="Arial" w:cs="Arial"/>
          <w:sz w:val="22"/>
          <w:szCs w:val="22"/>
        </w:rPr>
        <w:t>aprobación</w:t>
      </w:r>
      <w:r w:rsidRPr="00277E78">
        <w:rPr>
          <w:rFonts w:ascii="Arial" w:hAnsi="Arial" w:cs="Arial"/>
          <w:sz w:val="22"/>
          <w:szCs w:val="22"/>
        </w:rPr>
        <w:t>.</w:t>
      </w:r>
      <w:r w:rsidR="007512EC">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Pr>
          <w:rFonts w:ascii="Arial" w:hAnsi="Arial" w:cs="Arial"/>
          <w:sz w:val="22"/>
          <w:szCs w:val="22"/>
        </w:rPr>
        <w:t xml:space="preserve"> mi voto.------------------------------------ Se aprueba por unanimidad de votos.-----------------------------------------------------</w:t>
      </w:r>
      <w:r w:rsidR="007512EC">
        <w:rPr>
          <w:rFonts w:ascii="Arial" w:hAnsi="Arial" w:cs="Arial"/>
          <w:sz w:val="22"/>
          <w:szCs w:val="22"/>
        </w:rPr>
        <w:t>------------------------------</w:t>
      </w:r>
    </w:p>
    <w:p w14:paraId="16D944EA" w14:textId="26A47659" w:rsidR="00EE078A" w:rsidRDefault="00EE078A" w:rsidP="00641671">
      <w:pPr>
        <w:spacing w:line="360" w:lineRule="auto"/>
        <w:jc w:val="both"/>
        <w:rPr>
          <w:rFonts w:ascii="Arial" w:hAnsi="Arial" w:cs="Arial"/>
          <w:sz w:val="22"/>
          <w:szCs w:val="22"/>
        </w:rPr>
      </w:pPr>
    </w:p>
    <w:p w14:paraId="3BAF5D8D" w14:textId="77777777" w:rsidR="00701F75" w:rsidRPr="00277E78" w:rsidRDefault="00701F75" w:rsidP="00701F7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1DFF53D" w14:textId="6EC4F363" w:rsidR="00701F75" w:rsidRDefault="00701F75" w:rsidP="00641671">
      <w:pPr>
        <w:spacing w:line="360" w:lineRule="auto"/>
        <w:jc w:val="both"/>
        <w:rPr>
          <w:rFonts w:ascii="Arial" w:hAnsi="Arial" w:cs="Arial"/>
          <w:sz w:val="22"/>
          <w:szCs w:val="22"/>
        </w:rPr>
      </w:pPr>
      <w:r>
        <w:rPr>
          <w:rFonts w:ascii="Arial" w:hAnsi="Arial" w:cs="Arial"/>
          <w:sz w:val="22"/>
          <w:szCs w:val="22"/>
        </w:rPr>
        <w:t>Se procede al desahogo del punto númer</w:t>
      </w:r>
      <w:r w:rsidR="00172E49">
        <w:rPr>
          <w:rFonts w:ascii="Arial" w:hAnsi="Arial" w:cs="Arial"/>
          <w:sz w:val="22"/>
          <w:szCs w:val="22"/>
        </w:rPr>
        <w:t>o 6 (seis</w:t>
      </w:r>
      <w:r w:rsidR="00500AC4">
        <w:rPr>
          <w:rFonts w:ascii="Arial" w:hAnsi="Arial" w:cs="Arial"/>
          <w:sz w:val="22"/>
          <w:szCs w:val="22"/>
        </w:rPr>
        <w:t xml:space="preserve">) </w:t>
      </w:r>
      <w:r w:rsidR="00500AC4" w:rsidRPr="00500AC4">
        <w:rPr>
          <w:rFonts w:ascii="Arial" w:hAnsi="Arial" w:cs="Arial"/>
          <w:sz w:val="22"/>
          <w:szCs w:val="22"/>
        </w:rPr>
        <w:t>del orden</w:t>
      </w:r>
      <w:r w:rsidRPr="00500AC4">
        <w:rPr>
          <w:rFonts w:ascii="Arial" w:hAnsi="Arial" w:cs="Arial"/>
          <w:sz w:val="22"/>
          <w:szCs w:val="22"/>
        </w:rPr>
        <w:t xml:space="preserve"> del día, </w:t>
      </w:r>
      <w:r w:rsidR="00500AC4" w:rsidRPr="00500AC4">
        <w:rPr>
          <w:rFonts w:ascii="Arial" w:hAnsi="Arial" w:cs="Arial"/>
          <w:sz w:val="22"/>
          <w:szCs w:val="22"/>
        </w:rPr>
        <w:t xml:space="preserve">relativo al </w:t>
      </w:r>
      <w:r w:rsidR="00172E49" w:rsidRPr="00FA276E">
        <w:rPr>
          <w:rFonts w:ascii="Arial" w:hAnsi="Arial" w:cs="Arial"/>
          <w:sz w:val="22"/>
          <w:szCs w:val="22"/>
        </w:rPr>
        <w:t>Acuerdo del Consejo General mediante el cual se aprueba el Programa Operativo Anual 2017 del Instituto</w:t>
      </w:r>
      <w:r w:rsidRPr="00500AC4">
        <w:rPr>
          <w:rFonts w:ascii="Arial" w:hAnsi="Arial" w:cs="Arial"/>
          <w:sz w:val="22"/>
          <w:szCs w:val="22"/>
        </w:rPr>
        <w:t>.</w:t>
      </w:r>
      <w:r w:rsidR="006703A0">
        <w:rPr>
          <w:rFonts w:ascii="Arial" w:hAnsi="Arial" w:cs="Arial"/>
          <w:sz w:val="22"/>
          <w:szCs w:val="22"/>
        </w:rPr>
        <w:t xml:space="preserve"> Ahora, para el desahogo de este punto, cabe hacer del conocimiento de los</w:t>
      </w:r>
      <w:r w:rsidR="006703A0">
        <w:rPr>
          <w:rFonts w:ascii="Arial" w:hAnsi="Arial" w:cs="Arial"/>
          <w:lang w:val="es-ES"/>
        </w:rPr>
        <w:t xml:space="preserve"> </w:t>
      </w:r>
      <w:r w:rsidR="006703A0" w:rsidRPr="006703A0">
        <w:rPr>
          <w:rFonts w:ascii="Arial" w:hAnsi="Arial" w:cs="Arial"/>
          <w:sz w:val="22"/>
          <w:szCs w:val="22"/>
          <w:lang w:val="es-ES"/>
        </w:rPr>
        <w:t xml:space="preserve">Comisionados integrantes del Consejo General del Instituto, que la Dirección de Administración ha elaborado el Programa Operativo Anual de este Instituto para el ejercicio 2017, mismo que fue presentado por esta Presidencia oportunamente a cada una de las ponencias de los Comisionados para su consideración y validación, en su caso, previo a su aprobación por este Consejo General, en términos del artículo 10 fracción V del Reglamento Interior de este órgano garante en vigor; </w:t>
      </w:r>
      <w:r w:rsidR="004E6BE4">
        <w:rPr>
          <w:rFonts w:ascii="Arial" w:hAnsi="Arial" w:cs="Arial"/>
          <w:sz w:val="22"/>
          <w:szCs w:val="22"/>
          <w:lang w:val="es-ES"/>
        </w:rPr>
        <w:t>por tanto, se instruye</w:t>
      </w:r>
      <w:r w:rsidR="004E6BE4" w:rsidRPr="006703A0">
        <w:rPr>
          <w:rFonts w:ascii="Arial" w:hAnsi="Arial" w:cs="Arial"/>
          <w:sz w:val="22"/>
          <w:szCs w:val="22"/>
          <w:lang w:val="es-ES"/>
        </w:rPr>
        <w:t xml:space="preserve"> a la Dirección de Administración realizar los trámites de presentación correspondientes ante la Secretaria de Finanzas del Poder Ejecutivo del Estado para los efectos correspondientes, debiendo informar oportunamente al Consejo General del citado cumplimento</w:t>
      </w:r>
      <w:r w:rsidR="004E6BE4">
        <w:rPr>
          <w:rFonts w:ascii="Arial" w:hAnsi="Arial" w:cs="Arial"/>
          <w:sz w:val="22"/>
          <w:szCs w:val="22"/>
          <w:lang w:val="es-ES"/>
        </w:rPr>
        <w:t xml:space="preserve">; por todo lo anterior, se pregunta a </w:t>
      </w:r>
      <w:r w:rsidR="006703A0" w:rsidRPr="006703A0">
        <w:rPr>
          <w:rFonts w:ascii="Arial" w:hAnsi="Arial" w:cs="Arial"/>
          <w:sz w:val="22"/>
          <w:szCs w:val="22"/>
          <w:lang w:val="es-ES"/>
        </w:rPr>
        <w:t xml:space="preserve">los Comisionados que si tuvieran alguna </w:t>
      </w:r>
      <w:r w:rsidR="005F766E" w:rsidRPr="006703A0">
        <w:rPr>
          <w:rFonts w:ascii="Arial" w:hAnsi="Arial" w:cs="Arial"/>
          <w:sz w:val="22"/>
          <w:szCs w:val="22"/>
          <w:lang w:val="es-ES"/>
        </w:rPr>
        <w:t>observación</w:t>
      </w:r>
      <w:r w:rsidR="006703A0" w:rsidRPr="006703A0">
        <w:rPr>
          <w:rFonts w:ascii="Arial" w:hAnsi="Arial" w:cs="Arial"/>
          <w:sz w:val="22"/>
          <w:szCs w:val="22"/>
          <w:lang w:val="es-ES"/>
        </w:rPr>
        <w:t xml:space="preserve"> o comentario que realizar sobre el particular, manifestarlo en este momento y en caso de no existir apreciación alguna, les solicitó emitir el voto correspondiente para su aprobación. </w:t>
      </w:r>
    </w:p>
    <w:p w14:paraId="25C67BAB" w14:textId="77777777" w:rsidR="0070418B" w:rsidRPr="00BA0E1F" w:rsidRDefault="0070418B" w:rsidP="0070418B">
      <w:pPr>
        <w:spacing w:line="360" w:lineRule="auto"/>
        <w:jc w:val="both"/>
        <w:rPr>
          <w:rFonts w:ascii="Arial" w:hAnsi="Arial" w:cs="Arial"/>
          <w:sz w:val="22"/>
          <w:szCs w:val="22"/>
        </w:rPr>
      </w:pPr>
    </w:p>
    <w:p w14:paraId="4A8318ED" w14:textId="16C3FBFF" w:rsidR="0070418B" w:rsidRDefault="0070418B" w:rsidP="0070418B">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r w:rsidR="007512EC">
        <w:rPr>
          <w:rFonts w:ascii="Arial" w:hAnsi="Arial" w:cs="Arial"/>
          <w:sz w:val="22"/>
          <w:szCs w:val="22"/>
        </w:rPr>
        <w:t>-------------------------------</w:t>
      </w:r>
    </w:p>
    <w:p w14:paraId="226012B8" w14:textId="531EA82C" w:rsidR="0070418B" w:rsidRDefault="0070418B" w:rsidP="0070418B">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sidR="007B18AB">
        <w:rPr>
          <w:rFonts w:ascii="Arial" w:hAnsi="Arial" w:cs="Arial"/>
          <w:sz w:val="22"/>
          <w:szCs w:val="22"/>
        </w:rPr>
        <w:t>------------------------</w:t>
      </w:r>
      <w:r>
        <w:rPr>
          <w:rFonts w:ascii="Arial" w:hAnsi="Arial" w:cs="Arial"/>
          <w:sz w:val="22"/>
          <w:szCs w:val="22"/>
        </w:rPr>
        <w:t>--------</w:t>
      </w:r>
      <w:r w:rsidRPr="00277E78">
        <w:rPr>
          <w:rFonts w:ascii="Arial" w:hAnsi="Arial" w:cs="Arial"/>
          <w:sz w:val="22"/>
          <w:szCs w:val="22"/>
        </w:rPr>
        <w:t>--------------------</w:t>
      </w:r>
    </w:p>
    <w:p w14:paraId="5ABACF6B" w14:textId="5B5D7F83" w:rsidR="0070418B" w:rsidRPr="00277E78" w:rsidRDefault="0070418B" w:rsidP="0070418B">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 xml:space="preserve"> mi voto</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w:t>
      </w:r>
      <w:r>
        <w:rPr>
          <w:rFonts w:ascii="Arial" w:hAnsi="Arial" w:cs="Arial"/>
          <w:sz w:val="22"/>
          <w:szCs w:val="22"/>
        </w:rPr>
        <w:t>------------</w:t>
      </w:r>
    </w:p>
    <w:p w14:paraId="4BB42D03" w14:textId="2B79C2F5" w:rsidR="0070418B" w:rsidRDefault="0070418B" w:rsidP="0070418B">
      <w:pPr>
        <w:spacing w:line="360" w:lineRule="auto"/>
        <w:jc w:val="both"/>
        <w:rPr>
          <w:rFonts w:ascii="Arial" w:hAnsi="Arial" w:cs="Arial"/>
          <w:sz w:val="22"/>
          <w:szCs w:val="22"/>
        </w:rPr>
      </w:pPr>
      <w:r>
        <w:rPr>
          <w:rFonts w:ascii="Arial" w:hAnsi="Arial" w:cs="Arial"/>
          <w:sz w:val="22"/>
          <w:szCs w:val="22"/>
        </w:rPr>
        <w:t>Se aprueba por unanimidad de votos.----------------------------------------------------</w:t>
      </w:r>
      <w:r w:rsidR="007512EC">
        <w:rPr>
          <w:rFonts w:ascii="Arial" w:hAnsi="Arial" w:cs="Arial"/>
          <w:sz w:val="22"/>
          <w:szCs w:val="22"/>
        </w:rPr>
        <w:t>-------------------------------</w:t>
      </w:r>
    </w:p>
    <w:p w14:paraId="2ED9C815" w14:textId="77777777" w:rsidR="00500AC4" w:rsidRDefault="00500AC4" w:rsidP="00D310BF">
      <w:pPr>
        <w:spacing w:line="360" w:lineRule="auto"/>
        <w:jc w:val="both"/>
        <w:rPr>
          <w:rFonts w:ascii="Arial" w:hAnsi="Arial" w:cs="Arial"/>
          <w:b/>
          <w:sz w:val="22"/>
          <w:szCs w:val="22"/>
        </w:rPr>
      </w:pPr>
    </w:p>
    <w:p w14:paraId="60218E3D" w14:textId="77777777" w:rsidR="00D310BF" w:rsidRPr="00277E78" w:rsidRDefault="00D310BF" w:rsidP="00D310B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A106A1E" w14:textId="089BCB35" w:rsidR="00E943C1" w:rsidRPr="00244998" w:rsidRDefault="00D919B5" w:rsidP="00AB4248">
      <w:pPr>
        <w:spacing w:line="360" w:lineRule="auto"/>
        <w:jc w:val="both"/>
        <w:rPr>
          <w:rFonts w:ascii="Arial" w:hAnsi="Arial" w:cs="Arial"/>
          <w:sz w:val="22"/>
          <w:szCs w:val="22"/>
        </w:rPr>
      </w:pPr>
      <w:r>
        <w:rPr>
          <w:rFonts w:ascii="Arial" w:hAnsi="Arial" w:cs="Arial"/>
          <w:sz w:val="22"/>
          <w:szCs w:val="22"/>
        </w:rPr>
        <w:t>No habiendo asunto que tratar procedemos a</w:t>
      </w:r>
      <w:r w:rsidR="007B18AB">
        <w:rPr>
          <w:rFonts w:ascii="Arial" w:hAnsi="Arial" w:cs="Arial"/>
          <w:sz w:val="22"/>
          <w:szCs w:val="22"/>
        </w:rPr>
        <w:t>l desahogo del punto número 7 (siete</w:t>
      </w:r>
      <w:r>
        <w:rPr>
          <w:rFonts w:ascii="Arial" w:hAnsi="Arial" w:cs="Arial"/>
          <w:sz w:val="22"/>
          <w:szCs w:val="22"/>
        </w:rPr>
        <w:t xml:space="preserve">) del orden del día </w:t>
      </w:r>
      <w:r w:rsidR="000E0E13">
        <w:rPr>
          <w:rFonts w:ascii="Arial" w:hAnsi="Arial" w:cs="Arial"/>
          <w:sz w:val="22"/>
          <w:szCs w:val="22"/>
        </w:rPr>
        <w:t xml:space="preserve">consistente en la clausura de la sesión, para lo cual, pido a los presentes ponerse de pie. </w:t>
      </w:r>
      <w:r w:rsidR="00E943C1">
        <w:rPr>
          <w:rFonts w:ascii="Arial" w:hAnsi="Arial" w:cs="Arial"/>
          <w:sz w:val="22"/>
          <w:szCs w:val="22"/>
        </w:rPr>
        <w:t>En virtud de que han sido desahogados todo</w:t>
      </w:r>
      <w:r w:rsidR="00372C54">
        <w:rPr>
          <w:rFonts w:ascii="Arial" w:hAnsi="Arial" w:cs="Arial"/>
          <w:sz w:val="22"/>
          <w:szCs w:val="22"/>
        </w:rPr>
        <w:t>s y cada uno de los puntos del o</w:t>
      </w:r>
      <w:r w:rsidR="00E943C1">
        <w:rPr>
          <w:rFonts w:ascii="Arial" w:hAnsi="Arial" w:cs="Arial"/>
          <w:sz w:val="22"/>
          <w:szCs w:val="22"/>
        </w:rPr>
        <w:t xml:space="preserve">rden del </w:t>
      </w:r>
      <w:r w:rsidR="005B3908">
        <w:rPr>
          <w:rFonts w:ascii="Arial" w:hAnsi="Arial" w:cs="Arial"/>
          <w:sz w:val="22"/>
          <w:szCs w:val="22"/>
        </w:rPr>
        <w:t>día</w:t>
      </w:r>
      <w:r w:rsidR="00E943C1">
        <w:rPr>
          <w:rFonts w:ascii="Arial" w:hAnsi="Arial" w:cs="Arial"/>
          <w:sz w:val="22"/>
          <w:szCs w:val="22"/>
        </w:rPr>
        <w:t xml:space="preserve"> de esta </w:t>
      </w:r>
      <w:r w:rsidR="005B3908">
        <w:rPr>
          <w:rFonts w:ascii="Arial" w:hAnsi="Arial" w:cs="Arial"/>
          <w:sz w:val="22"/>
          <w:szCs w:val="22"/>
        </w:rPr>
        <w:t>Sesión</w:t>
      </w:r>
      <w:r w:rsidR="0040523E">
        <w:rPr>
          <w:rFonts w:ascii="Arial" w:hAnsi="Arial" w:cs="Arial"/>
          <w:sz w:val="22"/>
          <w:szCs w:val="22"/>
        </w:rPr>
        <w:t xml:space="preserve">, siendo las </w:t>
      </w:r>
      <w:r w:rsidR="007B18AB">
        <w:rPr>
          <w:rFonts w:ascii="Arial" w:hAnsi="Arial" w:cs="Arial"/>
          <w:sz w:val="22"/>
          <w:szCs w:val="22"/>
        </w:rPr>
        <w:t>diez horas con treinta y ocho</w:t>
      </w:r>
      <w:r w:rsidR="00D310BF">
        <w:rPr>
          <w:rFonts w:ascii="Arial" w:hAnsi="Arial" w:cs="Arial"/>
          <w:sz w:val="22"/>
          <w:szCs w:val="22"/>
        </w:rPr>
        <w:t xml:space="preserve"> </w:t>
      </w:r>
      <w:r w:rsidR="0040523E">
        <w:rPr>
          <w:rFonts w:ascii="Arial" w:hAnsi="Arial" w:cs="Arial"/>
          <w:sz w:val="22"/>
          <w:szCs w:val="22"/>
        </w:rPr>
        <w:t>minutos</w:t>
      </w:r>
      <w:r w:rsidR="00E943C1">
        <w:rPr>
          <w:rFonts w:ascii="Arial" w:hAnsi="Arial" w:cs="Arial"/>
          <w:sz w:val="22"/>
          <w:szCs w:val="22"/>
        </w:rPr>
        <w:t xml:space="preserve"> del </w:t>
      </w:r>
      <w:r w:rsidR="005B3908">
        <w:rPr>
          <w:rFonts w:ascii="Arial" w:hAnsi="Arial" w:cs="Arial"/>
          <w:sz w:val="22"/>
          <w:szCs w:val="22"/>
        </w:rPr>
        <w:t>día</w:t>
      </w:r>
      <w:r w:rsidR="007B18AB">
        <w:rPr>
          <w:rFonts w:ascii="Arial" w:hAnsi="Arial" w:cs="Arial"/>
          <w:sz w:val="22"/>
          <w:szCs w:val="22"/>
        </w:rPr>
        <w:t xml:space="preserve"> 2 de noviembre</w:t>
      </w:r>
      <w:r w:rsidR="00E943C1">
        <w:rPr>
          <w:rFonts w:ascii="Arial" w:hAnsi="Arial" w:cs="Arial"/>
          <w:sz w:val="22"/>
          <w:szCs w:val="22"/>
        </w:rPr>
        <w:t xml:space="preserve"> del año 2016, declaro clausurada la </w:t>
      </w:r>
      <w:r w:rsidR="007B18AB">
        <w:rPr>
          <w:rFonts w:ascii="Arial" w:hAnsi="Arial" w:cs="Arial"/>
          <w:sz w:val="22"/>
          <w:szCs w:val="22"/>
        </w:rPr>
        <w:t>Quinta</w:t>
      </w:r>
      <w:r>
        <w:rPr>
          <w:rFonts w:ascii="Arial" w:hAnsi="Arial" w:cs="Arial"/>
          <w:sz w:val="22"/>
          <w:szCs w:val="22"/>
        </w:rPr>
        <w:t xml:space="preserve"> </w:t>
      </w:r>
      <w:r w:rsidR="005B3908">
        <w:rPr>
          <w:rFonts w:ascii="Arial" w:hAnsi="Arial" w:cs="Arial"/>
          <w:sz w:val="22"/>
          <w:szCs w:val="22"/>
        </w:rPr>
        <w:t>Sesión</w:t>
      </w:r>
      <w:r w:rsidR="000E0E13">
        <w:rPr>
          <w:rFonts w:ascii="Arial" w:hAnsi="Arial" w:cs="Arial"/>
          <w:sz w:val="22"/>
          <w:szCs w:val="22"/>
        </w:rPr>
        <w:t xml:space="preserve"> </w:t>
      </w:r>
      <w:r w:rsidR="00D310BF">
        <w:rPr>
          <w:rFonts w:ascii="Arial" w:hAnsi="Arial" w:cs="Arial"/>
          <w:sz w:val="22"/>
          <w:szCs w:val="22"/>
        </w:rPr>
        <w:t>Extrao</w:t>
      </w:r>
      <w:r w:rsidR="000E0E13">
        <w:rPr>
          <w:rFonts w:ascii="Arial" w:hAnsi="Arial" w:cs="Arial"/>
          <w:sz w:val="22"/>
          <w:szCs w:val="22"/>
        </w:rPr>
        <w:t>rdinaria</w:t>
      </w:r>
      <w:r w:rsidR="00E943C1">
        <w:rPr>
          <w:rFonts w:ascii="Arial" w:hAnsi="Arial" w:cs="Arial"/>
          <w:sz w:val="22"/>
          <w:szCs w:val="22"/>
        </w:rPr>
        <w:t xml:space="preserve"> 2016, del Instituto de Acceso a la </w:t>
      </w:r>
      <w:r w:rsidR="005B3908">
        <w:rPr>
          <w:rFonts w:ascii="Arial" w:hAnsi="Arial" w:cs="Arial"/>
          <w:sz w:val="22"/>
          <w:szCs w:val="22"/>
        </w:rPr>
        <w:t>Información</w:t>
      </w:r>
      <w:r w:rsidR="00372C54">
        <w:rPr>
          <w:rFonts w:ascii="Arial" w:hAnsi="Arial" w:cs="Arial"/>
          <w:sz w:val="22"/>
          <w:szCs w:val="22"/>
        </w:rPr>
        <w:t xml:space="preserve"> Pú</w:t>
      </w:r>
      <w:r w:rsidR="00E943C1">
        <w:rPr>
          <w:rFonts w:ascii="Arial" w:hAnsi="Arial" w:cs="Arial"/>
          <w:sz w:val="22"/>
          <w:szCs w:val="22"/>
        </w:rPr>
        <w:t xml:space="preserve">blica y </w:t>
      </w:r>
      <w:r w:rsidR="005B3908">
        <w:rPr>
          <w:rFonts w:ascii="Arial" w:hAnsi="Arial" w:cs="Arial"/>
          <w:sz w:val="22"/>
          <w:szCs w:val="22"/>
        </w:rPr>
        <w:t>Protección</w:t>
      </w:r>
      <w:r w:rsidR="00E943C1">
        <w:rPr>
          <w:rFonts w:ascii="Arial" w:hAnsi="Arial" w:cs="Arial"/>
          <w:sz w:val="22"/>
          <w:szCs w:val="22"/>
        </w:rPr>
        <w:t xml:space="preserve"> de Datos Personales del Estado de Oaxaca y por lo tanto, validos todos l</w:t>
      </w:r>
      <w:r w:rsidR="00372C54">
        <w:rPr>
          <w:rFonts w:ascii="Arial" w:hAnsi="Arial" w:cs="Arial"/>
          <w:sz w:val="22"/>
          <w:szCs w:val="22"/>
        </w:rPr>
        <w:t>os acuerdos que en esta</w:t>
      </w:r>
      <w:r w:rsidR="000E0E13">
        <w:rPr>
          <w:rFonts w:ascii="Arial" w:hAnsi="Arial" w:cs="Arial"/>
          <w:sz w:val="22"/>
          <w:szCs w:val="22"/>
        </w:rPr>
        <w:t xml:space="preserve"> se han tomado</w:t>
      </w:r>
      <w:r w:rsidR="00E943C1">
        <w:rPr>
          <w:rFonts w:ascii="Arial" w:hAnsi="Arial" w:cs="Arial"/>
          <w:sz w:val="22"/>
          <w:szCs w:val="22"/>
        </w:rPr>
        <w:t xml:space="preserve">. Se levanta la </w:t>
      </w:r>
      <w:r w:rsidR="005B3908">
        <w:rPr>
          <w:rFonts w:ascii="Arial" w:hAnsi="Arial" w:cs="Arial"/>
          <w:sz w:val="22"/>
          <w:szCs w:val="22"/>
        </w:rPr>
        <w:t>Sesión</w:t>
      </w:r>
      <w:r w:rsidR="00E943C1">
        <w:rPr>
          <w:rFonts w:ascii="Arial" w:hAnsi="Arial" w:cs="Arial"/>
          <w:sz w:val="22"/>
          <w:szCs w:val="22"/>
        </w:rPr>
        <w:t>, gracias a todos los presentes por su asistencia, buenas tardes.</w:t>
      </w:r>
      <w:r w:rsidR="000D1B0C" w:rsidRPr="000D1B0C">
        <w:rPr>
          <w:rFonts w:ascii="Arial" w:hAnsi="Arial" w:cs="Arial"/>
          <w:sz w:val="22"/>
          <w:szCs w:val="22"/>
        </w:rPr>
        <w:t xml:space="preserve"> </w:t>
      </w:r>
      <w:r w:rsidR="000D1B0C" w:rsidRPr="00277E78">
        <w:rPr>
          <w:rFonts w:ascii="Arial" w:hAnsi="Arial" w:cs="Arial"/>
          <w:sz w:val="22"/>
          <w:szCs w:val="22"/>
        </w:rPr>
        <w:t>------------</w:t>
      </w:r>
      <w:r>
        <w:rPr>
          <w:rFonts w:ascii="Arial" w:hAnsi="Arial" w:cs="Arial"/>
          <w:sz w:val="22"/>
          <w:szCs w:val="22"/>
        </w:rPr>
        <w:t>--------------------------------------------------</w:t>
      </w:r>
      <w:r w:rsidR="00D310BF">
        <w:rPr>
          <w:rFonts w:ascii="Arial" w:hAnsi="Arial" w:cs="Arial"/>
          <w:sz w:val="22"/>
          <w:szCs w:val="22"/>
        </w:rPr>
        <w:t>---------------</w:t>
      </w:r>
      <w:r w:rsidR="007B18AB">
        <w:rPr>
          <w:rFonts w:ascii="Arial" w:hAnsi="Arial" w:cs="Arial"/>
          <w:sz w:val="22"/>
          <w:szCs w:val="22"/>
        </w:rPr>
        <w:t>--------------------</w:t>
      </w:r>
    </w:p>
    <w:sectPr w:rsidR="00E943C1" w:rsidRPr="00244998" w:rsidSect="0057614A">
      <w:headerReference w:type="default" r:id="rId9"/>
      <w:footerReference w:type="default" r:id="rId10"/>
      <w:pgSz w:w="12240" w:h="20160" w:code="5"/>
      <w:pgMar w:top="2325" w:right="1041" w:bottom="1559" w:left="1418" w:header="0"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2006" w14:textId="77777777" w:rsidR="00AB3EB1" w:rsidRDefault="00AB3EB1" w:rsidP="0082290C">
      <w:r>
        <w:separator/>
      </w:r>
    </w:p>
  </w:endnote>
  <w:endnote w:type="continuationSeparator" w:id="0">
    <w:p w14:paraId="520E2199" w14:textId="77777777" w:rsidR="00AB3EB1" w:rsidRDefault="00AB3EB1"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6EE0B72E" w:rsidR="00F643EC" w:rsidRDefault="00F643EC" w:rsidP="00D919B5">
    <w:pPr>
      <w:pStyle w:val="Piedepgina"/>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w:t>
    </w:r>
    <w:r w:rsidR="003A7CB0">
      <w:rPr>
        <w:rFonts w:ascii="Arial" w:hAnsi="Arial" w:cs="Arial"/>
        <w:b/>
        <w:color w:val="808080" w:themeColor="background1" w:themeShade="80"/>
        <w:sz w:val="16"/>
        <w:szCs w:val="16"/>
      </w:rPr>
      <w:t>stenográfica de la  Quinta</w:t>
    </w:r>
    <w:r w:rsidRPr="00B913E3">
      <w:rPr>
        <w:rFonts w:ascii="Arial" w:hAnsi="Arial" w:cs="Arial"/>
        <w:b/>
        <w:color w:val="808080" w:themeColor="background1" w:themeShade="80"/>
        <w:sz w:val="16"/>
        <w:szCs w:val="16"/>
      </w:rPr>
      <w:t xml:space="preserve"> Sesión </w:t>
    </w:r>
    <w:r w:rsidR="00D310BF">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3A7CB0">
      <w:rPr>
        <w:rFonts w:ascii="Arial" w:hAnsi="Arial" w:cs="Arial"/>
        <w:b/>
        <w:color w:val="808080" w:themeColor="background1" w:themeShade="80"/>
        <w:sz w:val="16"/>
        <w:szCs w:val="16"/>
      </w:rPr>
      <w:t>eneral del IAIP, celebrada el 2</w:t>
    </w:r>
    <w:r w:rsidRPr="00B913E3">
      <w:rPr>
        <w:rFonts w:ascii="Arial" w:hAnsi="Arial" w:cs="Arial"/>
        <w:b/>
        <w:color w:val="808080" w:themeColor="background1" w:themeShade="80"/>
        <w:sz w:val="16"/>
        <w:szCs w:val="16"/>
      </w:rPr>
      <w:t xml:space="preserve"> de </w:t>
    </w:r>
    <w:r w:rsidR="003A7CB0">
      <w:rPr>
        <w:rFonts w:ascii="Arial" w:hAnsi="Arial" w:cs="Arial"/>
        <w:b/>
        <w:color w:val="808080" w:themeColor="background1" w:themeShade="80"/>
        <w:sz w:val="16"/>
        <w:szCs w:val="16"/>
      </w:rPr>
      <w:t>noviembre</w:t>
    </w:r>
    <w:r w:rsidRPr="00B913E3">
      <w:rPr>
        <w:rFonts w:ascii="Arial" w:hAnsi="Arial" w:cs="Arial"/>
        <w:b/>
        <w:color w:val="808080" w:themeColor="background1" w:themeShade="80"/>
        <w:sz w:val="16"/>
        <w:szCs w:val="16"/>
      </w:rPr>
      <w:t xml:space="preserve"> de 2016.</w:t>
    </w:r>
  </w:p>
  <w:p w14:paraId="34D832D0" w14:textId="77777777" w:rsidR="00F643EC" w:rsidRDefault="00F643EC">
    <w:pPr>
      <w:pStyle w:val="Piedepgina"/>
      <w:jc w:val="right"/>
    </w:pPr>
  </w:p>
  <w:p w14:paraId="652235C5" w14:textId="77777777" w:rsidR="00F643EC" w:rsidRDefault="00AB3EB1">
    <w:pPr>
      <w:pStyle w:val="Piedepgina"/>
      <w:jc w:val="right"/>
    </w:pPr>
    <w:sdt>
      <w:sdtPr>
        <w:id w:val="-1918237289"/>
        <w:docPartObj>
          <w:docPartGallery w:val="Page Numbers (Bottom of Page)"/>
          <w:docPartUnique/>
        </w:docPartObj>
      </w:sdtPr>
      <w:sdtEndPr/>
      <w:sdtContent>
        <w:r w:rsidR="00F643EC">
          <w:fldChar w:fldCharType="begin"/>
        </w:r>
        <w:r w:rsidR="00F643EC">
          <w:instrText>PAGE   \* MERGEFORMAT</w:instrText>
        </w:r>
        <w:r w:rsidR="00F643EC">
          <w:fldChar w:fldCharType="separate"/>
        </w:r>
        <w:r w:rsidR="004F3CCE" w:rsidRPr="004F3CCE">
          <w:rPr>
            <w:noProof/>
            <w:lang w:val="es-ES"/>
          </w:rPr>
          <w:t>1</w:t>
        </w:r>
        <w:r w:rsidR="00F643EC">
          <w:fldChar w:fldCharType="end"/>
        </w:r>
      </w:sdtContent>
    </w:sdt>
  </w:p>
  <w:p w14:paraId="6C75A918" w14:textId="77777777" w:rsidR="00F643EC" w:rsidRPr="00B913E3" w:rsidRDefault="00F643EC"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B1045" w14:textId="77777777" w:rsidR="00AB3EB1" w:rsidRDefault="00AB3EB1" w:rsidP="0082290C">
      <w:r>
        <w:separator/>
      </w:r>
    </w:p>
  </w:footnote>
  <w:footnote w:type="continuationSeparator" w:id="0">
    <w:p w14:paraId="12CEABBD" w14:textId="77777777" w:rsidR="00AB3EB1" w:rsidRDefault="00AB3EB1"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77777777" w:rsidR="00F643EC" w:rsidRDefault="00F643EC">
    <w:pPr>
      <w:pStyle w:val="Encabezado"/>
      <w:jc w:val="right"/>
    </w:pPr>
    <w:r>
      <w:rPr>
        <w:noProof/>
        <w:lang w:eastAsia="es-MX"/>
      </w:rPr>
      <w:drawing>
        <wp:anchor distT="0" distB="0" distL="114300" distR="114300" simplePos="0" relativeHeight="251659264" behindDoc="1" locked="0" layoutInCell="1" allowOverlap="1" wp14:anchorId="6E1CB4F7" wp14:editId="5E57660F">
          <wp:simplePos x="0" y="0"/>
          <wp:positionH relativeFrom="column">
            <wp:posOffset>-1017270</wp:posOffset>
          </wp:positionH>
          <wp:positionV relativeFrom="paragraph">
            <wp:posOffset>161290</wp:posOffset>
          </wp:positionV>
          <wp:extent cx="7753350" cy="11671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67130"/>
                  </a:xfrm>
                  <a:prstGeom prst="rect">
                    <a:avLst/>
                  </a:prstGeom>
                </pic:spPr>
              </pic:pic>
            </a:graphicData>
          </a:graphic>
          <wp14:sizeRelH relativeFrom="page">
            <wp14:pctWidth>0</wp14:pctWidth>
          </wp14:sizeRelH>
          <wp14:sizeRelV relativeFrom="page">
            <wp14:pctHeight>0</wp14:pctHeight>
          </wp14:sizeRelV>
        </wp:anchor>
      </w:drawing>
    </w:r>
  </w:p>
  <w:p w14:paraId="614B965D" w14:textId="77777777" w:rsidR="00F643EC" w:rsidRDefault="00F643EC"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405326B"/>
    <w:multiLevelType w:val="hybridMultilevel"/>
    <w:tmpl w:val="136C72DC"/>
    <w:lvl w:ilvl="0" w:tplc="D388A9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0"/>
  </w:num>
  <w:num w:numId="10">
    <w:abstractNumId w:val="9"/>
  </w:num>
  <w:num w:numId="11">
    <w:abstractNumId w:val="7"/>
  </w:num>
  <w:num w:numId="12">
    <w:abstractNumId w:val="1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1026C"/>
    <w:rsid w:val="00010D76"/>
    <w:rsid w:val="00012B91"/>
    <w:rsid w:val="0001421B"/>
    <w:rsid w:val="00021A7A"/>
    <w:rsid w:val="00024E7B"/>
    <w:rsid w:val="0002550D"/>
    <w:rsid w:val="000271B4"/>
    <w:rsid w:val="000323F4"/>
    <w:rsid w:val="00034AAF"/>
    <w:rsid w:val="0003618B"/>
    <w:rsid w:val="00041E21"/>
    <w:rsid w:val="00041ED5"/>
    <w:rsid w:val="00046301"/>
    <w:rsid w:val="00046A12"/>
    <w:rsid w:val="00047084"/>
    <w:rsid w:val="00047F2A"/>
    <w:rsid w:val="00051940"/>
    <w:rsid w:val="00051E0E"/>
    <w:rsid w:val="00054726"/>
    <w:rsid w:val="00060D73"/>
    <w:rsid w:val="00062C8A"/>
    <w:rsid w:val="000631E8"/>
    <w:rsid w:val="00073662"/>
    <w:rsid w:val="00074530"/>
    <w:rsid w:val="000772C0"/>
    <w:rsid w:val="0008209B"/>
    <w:rsid w:val="0008629D"/>
    <w:rsid w:val="00086B5E"/>
    <w:rsid w:val="00087B77"/>
    <w:rsid w:val="00090238"/>
    <w:rsid w:val="00090456"/>
    <w:rsid w:val="00092CF2"/>
    <w:rsid w:val="000A0341"/>
    <w:rsid w:val="000A39B8"/>
    <w:rsid w:val="000B43C9"/>
    <w:rsid w:val="000B578A"/>
    <w:rsid w:val="000C03F1"/>
    <w:rsid w:val="000C455E"/>
    <w:rsid w:val="000D0A48"/>
    <w:rsid w:val="000D0BCD"/>
    <w:rsid w:val="000D13DF"/>
    <w:rsid w:val="000D1B0C"/>
    <w:rsid w:val="000D4B41"/>
    <w:rsid w:val="000D79E0"/>
    <w:rsid w:val="000E0AAA"/>
    <w:rsid w:val="000E0E13"/>
    <w:rsid w:val="000E2694"/>
    <w:rsid w:val="000E4E8C"/>
    <w:rsid w:val="000E5402"/>
    <w:rsid w:val="000E76A8"/>
    <w:rsid w:val="000F34E5"/>
    <w:rsid w:val="000F503F"/>
    <w:rsid w:val="000F7CC0"/>
    <w:rsid w:val="001007B7"/>
    <w:rsid w:val="001034A2"/>
    <w:rsid w:val="0010732B"/>
    <w:rsid w:val="0011097C"/>
    <w:rsid w:val="00112A26"/>
    <w:rsid w:val="00112ECC"/>
    <w:rsid w:val="001270DD"/>
    <w:rsid w:val="00127C43"/>
    <w:rsid w:val="001301D5"/>
    <w:rsid w:val="001314A9"/>
    <w:rsid w:val="00134E5E"/>
    <w:rsid w:val="00137225"/>
    <w:rsid w:val="00137640"/>
    <w:rsid w:val="0013774A"/>
    <w:rsid w:val="00144C9F"/>
    <w:rsid w:val="001465A6"/>
    <w:rsid w:val="00150DFD"/>
    <w:rsid w:val="001532A1"/>
    <w:rsid w:val="00153F30"/>
    <w:rsid w:val="00157C22"/>
    <w:rsid w:val="0016012E"/>
    <w:rsid w:val="00160401"/>
    <w:rsid w:val="00160753"/>
    <w:rsid w:val="00164CF2"/>
    <w:rsid w:val="00165AF2"/>
    <w:rsid w:val="001671D2"/>
    <w:rsid w:val="00170873"/>
    <w:rsid w:val="00172E49"/>
    <w:rsid w:val="00180150"/>
    <w:rsid w:val="00181F4C"/>
    <w:rsid w:val="0018299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C113B"/>
    <w:rsid w:val="001C1346"/>
    <w:rsid w:val="001C14FA"/>
    <w:rsid w:val="001D3176"/>
    <w:rsid w:val="001D43D1"/>
    <w:rsid w:val="001D54EF"/>
    <w:rsid w:val="001D564D"/>
    <w:rsid w:val="001D5FBB"/>
    <w:rsid w:val="001D64B3"/>
    <w:rsid w:val="001D64EB"/>
    <w:rsid w:val="001D7804"/>
    <w:rsid w:val="001E78E2"/>
    <w:rsid w:val="001E7B2E"/>
    <w:rsid w:val="001E7CDA"/>
    <w:rsid w:val="001F02B9"/>
    <w:rsid w:val="001F0DDD"/>
    <w:rsid w:val="001F13CE"/>
    <w:rsid w:val="001F251A"/>
    <w:rsid w:val="001F75D8"/>
    <w:rsid w:val="002001FB"/>
    <w:rsid w:val="002007BA"/>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51A1"/>
    <w:rsid w:val="002361F7"/>
    <w:rsid w:val="002365C0"/>
    <w:rsid w:val="00237B81"/>
    <w:rsid w:val="0024212C"/>
    <w:rsid w:val="002441BE"/>
    <w:rsid w:val="00244998"/>
    <w:rsid w:val="00247A53"/>
    <w:rsid w:val="002508F3"/>
    <w:rsid w:val="00250F52"/>
    <w:rsid w:val="00252BFE"/>
    <w:rsid w:val="00257BCA"/>
    <w:rsid w:val="002642B0"/>
    <w:rsid w:val="00267352"/>
    <w:rsid w:val="002732A4"/>
    <w:rsid w:val="002742C6"/>
    <w:rsid w:val="00276397"/>
    <w:rsid w:val="00276F67"/>
    <w:rsid w:val="00277E78"/>
    <w:rsid w:val="00280113"/>
    <w:rsid w:val="0028016A"/>
    <w:rsid w:val="00283467"/>
    <w:rsid w:val="002842BC"/>
    <w:rsid w:val="00285554"/>
    <w:rsid w:val="00286621"/>
    <w:rsid w:val="00290B37"/>
    <w:rsid w:val="00291B5D"/>
    <w:rsid w:val="00293A06"/>
    <w:rsid w:val="0029457B"/>
    <w:rsid w:val="00295C13"/>
    <w:rsid w:val="002A386D"/>
    <w:rsid w:val="002A38F7"/>
    <w:rsid w:val="002A5C4C"/>
    <w:rsid w:val="002A7606"/>
    <w:rsid w:val="002A7B2E"/>
    <w:rsid w:val="002B1C31"/>
    <w:rsid w:val="002B2E19"/>
    <w:rsid w:val="002B4D78"/>
    <w:rsid w:val="002B5B33"/>
    <w:rsid w:val="002C03C2"/>
    <w:rsid w:val="002C069A"/>
    <w:rsid w:val="002C093B"/>
    <w:rsid w:val="002C2A63"/>
    <w:rsid w:val="002C2BCA"/>
    <w:rsid w:val="002C2F7F"/>
    <w:rsid w:val="002C4D77"/>
    <w:rsid w:val="002C5697"/>
    <w:rsid w:val="002C6DE7"/>
    <w:rsid w:val="002D2A2E"/>
    <w:rsid w:val="002D58F5"/>
    <w:rsid w:val="002E066C"/>
    <w:rsid w:val="002E1C9D"/>
    <w:rsid w:val="002E7EAD"/>
    <w:rsid w:val="002F1B10"/>
    <w:rsid w:val="002F1F9D"/>
    <w:rsid w:val="002F28FC"/>
    <w:rsid w:val="002F29D6"/>
    <w:rsid w:val="002F4B2D"/>
    <w:rsid w:val="002F50B1"/>
    <w:rsid w:val="002F79AE"/>
    <w:rsid w:val="0030107C"/>
    <w:rsid w:val="00311387"/>
    <w:rsid w:val="00311B68"/>
    <w:rsid w:val="00311D3B"/>
    <w:rsid w:val="00320031"/>
    <w:rsid w:val="003218B3"/>
    <w:rsid w:val="00322730"/>
    <w:rsid w:val="0032306A"/>
    <w:rsid w:val="003236B8"/>
    <w:rsid w:val="00325333"/>
    <w:rsid w:val="00325DCA"/>
    <w:rsid w:val="00326170"/>
    <w:rsid w:val="00327E66"/>
    <w:rsid w:val="003305B8"/>
    <w:rsid w:val="00331E5A"/>
    <w:rsid w:val="0033294A"/>
    <w:rsid w:val="00335BDE"/>
    <w:rsid w:val="00340755"/>
    <w:rsid w:val="00342717"/>
    <w:rsid w:val="00343312"/>
    <w:rsid w:val="00343C74"/>
    <w:rsid w:val="00346EC9"/>
    <w:rsid w:val="00351F82"/>
    <w:rsid w:val="003542E1"/>
    <w:rsid w:val="00354FB2"/>
    <w:rsid w:val="00361EA2"/>
    <w:rsid w:val="003630EB"/>
    <w:rsid w:val="0036321E"/>
    <w:rsid w:val="0036369B"/>
    <w:rsid w:val="00370C72"/>
    <w:rsid w:val="00372C54"/>
    <w:rsid w:val="00373216"/>
    <w:rsid w:val="00374BD2"/>
    <w:rsid w:val="0037585F"/>
    <w:rsid w:val="003758C5"/>
    <w:rsid w:val="003763F1"/>
    <w:rsid w:val="0038034E"/>
    <w:rsid w:val="00387F78"/>
    <w:rsid w:val="00390461"/>
    <w:rsid w:val="0039196D"/>
    <w:rsid w:val="00392610"/>
    <w:rsid w:val="0039720E"/>
    <w:rsid w:val="003A03E1"/>
    <w:rsid w:val="003A09E8"/>
    <w:rsid w:val="003A3B3F"/>
    <w:rsid w:val="003A7CB0"/>
    <w:rsid w:val="003B0ADD"/>
    <w:rsid w:val="003B1A5B"/>
    <w:rsid w:val="003B25FC"/>
    <w:rsid w:val="003B72AB"/>
    <w:rsid w:val="003C03EA"/>
    <w:rsid w:val="003C282C"/>
    <w:rsid w:val="003D1651"/>
    <w:rsid w:val="003D4D1D"/>
    <w:rsid w:val="003D5222"/>
    <w:rsid w:val="003D5AAA"/>
    <w:rsid w:val="003D66F6"/>
    <w:rsid w:val="003D6E5D"/>
    <w:rsid w:val="003E06F5"/>
    <w:rsid w:val="003E36FE"/>
    <w:rsid w:val="003E5C91"/>
    <w:rsid w:val="003E740F"/>
    <w:rsid w:val="003F1E07"/>
    <w:rsid w:val="003F5303"/>
    <w:rsid w:val="003F5511"/>
    <w:rsid w:val="0040418E"/>
    <w:rsid w:val="00404218"/>
    <w:rsid w:val="0040523E"/>
    <w:rsid w:val="0041316D"/>
    <w:rsid w:val="0041716F"/>
    <w:rsid w:val="00420F0F"/>
    <w:rsid w:val="00422051"/>
    <w:rsid w:val="00423BC0"/>
    <w:rsid w:val="00424E1C"/>
    <w:rsid w:val="00425578"/>
    <w:rsid w:val="00426C43"/>
    <w:rsid w:val="00427736"/>
    <w:rsid w:val="00433040"/>
    <w:rsid w:val="00433609"/>
    <w:rsid w:val="00433CDF"/>
    <w:rsid w:val="00433D37"/>
    <w:rsid w:val="004349D0"/>
    <w:rsid w:val="0043763E"/>
    <w:rsid w:val="00444477"/>
    <w:rsid w:val="0044676A"/>
    <w:rsid w:val="004517D0"/>
    <w:rsid w:val="00453BBD"/>
    <w:rsid w:val="004557F0"/>
    <w:rsid w:val="00456A13"/>
    <w:rsid w:val="00461BAE"/>
    <w:rsid w:val="004641FD"/>
    <w:rsid w:val="00467AA8"/>
    <w:rsid w:val="00477221"/>
    <w:rsid w:val="00477CEF"/>
    <w:rsid w:val="0048251E"/>
    <w:rsid w:val="00482781"/>
    <w:rsid w:val="00483A2D"/>
    <w:rsid w:val="00483BDE"/>
    <w:rsid w:val="00483BFD"/>
    <w:rsid w:val="004935C9"/>
    <w:rsid w:val="004972AA"/>
    <w:rsid w:val="004A034A"/>
    <w:rsid w:val="004A25D8"/>
    <w:rsid w:val="004A3F6B"/>
    <w:rsid w:val="004A4ECF"/>
    <w:rsid w:val="004B1364"/>
    <w:rsid w:val="004B516A"/>
    <w:rsid w:val="004B735B"/>
    <w:rsid w:val="004B7C4F"/>
    <w:rsid w:val="004C1088"/>
    <w:rsid w:val="004C270A"/>
    <w:rsid w:val="004C2C72"/>
    <w:rsid w:val="004C392A"/>
    <w:rsid w:val="004D0205"/>
    <w:rsid w:val="004D2774"/>
    <w:rsid w:val="004D30DC"/>
    <w:rsid w:val="004D34E8"/>
    <w:rsid w:val="004D536B"/>
    <w:rsid w:val="004D5958"/>
    <w:rsid w:val="004D6223"/>
    <w:rsid w:val="004E0145"/>
    <w:rsid w:val="004E0599"/>
    <w:rsid w:val="004E26AE"/>
    <w:rsid w:val="004E4373"/>
    <w:rsid w:val="004E5B5B"/>
    <w:rsid w:val="004E6420"/>
    <w:rsid w:val="004E6BE4"/>
    <w:rsid w:val="004E7219"/>
    <w:rsid w:val="004E72C3"/>
    <w:rsid w:val="004F0706"/>
    <w:rsid w:val="004F2AB6"/>
    <w:rsid w:val="004F3CCE"/>
    <w:rsid w:val="004F4283"/>
    <w:rsid w:val="004F5E59"/>
    <w:rsid w:val="004F68B3"/>
    <w:rsid w:val="00500AC4"/>
    <w:rsid w:val="00502B14"/>
    <w:rsid w:val="0050331D"/>
    <w:rsid w:val="00505562"/>
    <w:rsid w:val="005064E0"/>
    <w:rsid w:val="005133D7"/>
    <w:rsid w:val="00513950"/>
    <w:rsid w:val="0051516C"/>
    <w:rsid w:val="00520B87"/>
    <w:rsid w:val="005222D0"/>
    <w:rsid w:val="00522CE5"/>
    <w:rsid w:val="00525B5A"/>
    <w:rsid w:val="00526A46"/>
    <w:rsid w:val="005369C9"/>
    <w:rsid w:val="00536AA1"/>
    <w:rsid w:val="00540BC0"/>
    <w:rsid w:val="005425C6"/>
    <w:rsid w:val="005429AB"/>
    <w:rsid w:val="0055573E"/>
    <w:rsid w:val="005558F8"/>
    <w:rsid w:val="00556163"/>
    <w:rsid w:val="0056111E"/>
    <w:rsid w:val="00561CA3"/>
    <w:rsid w:val="00561DED"/>
    <w:rsid w:val="0056597A"/>
    <w:rsid w:val="00567428"/>
    <w:rsid w:val="005716D5"/>
    <w:rsid w:val="00572E47"/>
    <w:rsid w:val="005753DD"/>
    <w:rsid w:val="0057614A"/>
    <w:rsid w:val="005813E2"/>
    <w:rsid w:val="00582229"/>
    <w:rsid w:val="00586FAB"/>
    <w:rsid w:val="00591ABB"/>
    <w:rsid w:val="00594702"/>
    <w:rsid w:val="005974E5"/>
    <w:rsid w:val="00597E57"/>
    <w:rsid w:val="005A0991"/>
    <w:rsid w:val="005A2030"/>
    <w:rsid w:val="005B10F3"/>
    <w:rsid w:val="005B37B2"/>
    <w:rsid w:val="005B3908"/>
    <w:rsid w:val="005B473F"/>
    <w:rsid w:val="005B4B16"/>
    <w:rsid w:val="005C04B1"/>
    <w:rsid w:val="005C0E32"/>
    <w:rsid w:val="005C1446"/>
    <w:rsid w:val="005C2B43"/>
    <w:rsid w:val="005C699D"/>
    <w:rsid w:val="005D4CDF"/>
    <w:rsid w:val="005D5119"/>
    <w:rsid w:val="005D6519"/>
    <w:rsid w:val="005D7745"/>
    <w:rsid w:val="005E065A"/>
    <w:rsid w:val="005E40EE"/>
    <w:rsid w:val="005E460E"/>
    <w:rsid w:val="005E5EFB"/>
    <w:rsid w:val="005E630A"/>
    <w:rsid w:val="005F304C"/>
    <w:rsid w:val="005F3A25"/>
    <w:rsid w:val="005F4361"/>
    <w:rsid w:val="005F5543"/>
    <w:rsid w:val="005F71A9"/>
    <w:rsid w:val="005F766E"/>
    <w:rsid w:val="005F7FC0"/>
    <w:rsid w:val="00601C7C"/>
    <w:rsid w:val="00605273"/>
    <w:rsid w:val="006063C3"/>
    <w:rsid w:val="00610AC2"/>
    <w:rsid w:val="00611729"/>
    <w:rsid w:val="006123DD"/>
    <w:rsid w:val="00612DAC"/>
    <w:rsid w:val="006171BC"/>
    <w:rsid w:val="00617645"/>
    <w:rsid w:val="006208F0"/>
    <w:rsid w:val="00621060"/>
    <w:rsid w:val="00626A5B"/>
    <w:rsid w:val="00627A2F"/>
    <w:rsid w:val="006341DF"/>
    <w:rsid w:val="006342E5"/>
    <w:rsid w:val="00634AA8"/>
    <w:rsid w:val="006353AE"/>
    <w:rsid w:val="006359C7"/>
    <w:rsid w:val="00636238"/>
    <w:rsid w:val="0063656C"/>
    <w:rsid w:val="00641671"/>
    <w:rsid w:val="0064507C"/>
    <w:rsid w:val="00645D62"/>
    <w:rsid w:val="0065010B"/>
    <w:rsid w:val="00651CF4"/>
    <w:rsid w:val="00654646"/>
    <w:rsid w:val="0065708E"/>
    <w:rsid w:val="00660F29"/>
    <w:rsid w:val="0066126B"/>
    <w:rsid w:val="006657DD"/>
    <w:rsid w:val="006664A3"/>
    <w:rsid w:val="006703A0"/>
    <w:rsid w:val="006710BA"/>
    <w:rsid w:val="00672510"/>
    <w:rsid w:val="00672B39"/>
    <w:rsid w:val="00674C85"/>
    <w:rsid w:val="00683FEF"/>
    <w:rsid w:val="00684921"/>
    <w:rsid w:val="00695F19"/>
    <w:rsid w:val="006A3225"/>
    <w:rsid w:val="006A46E8"/>
    <w:rsid w:val="006A510D"/>
    <w:rsid w:val="006A54B1"/>
    <w:rsid w:val="006A7D07"/>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CBC"/>
    <w:rsid w:val="006D0FFC"/>
    <w:rsid w:val="006D3AE8"/>
    <w:rsid w:val="006E1EC0"/>
    <w:rsid w:val="006E2070"/>
    <w:rsid w:val="006E2A21"/>
    <w:rsid w:val="006E2EBC"/>
    <w:rsid w:val="006E4A83"/>
    <w:rsid w:val="006E7311"/>
    <w:rsid w:val="006E7726"/>
    <w:rsid w:val="006F010E"/>
    <w:rsid w:val="006F1F6C"/>
    <w:rsid w:val="006F3A4F"/>
    <w:rsid w:val="006F438C"/>
    <w:rsid w:val="006F74C6"/>
    <w:rsid w:val="00700673"/>
    <w:rsid w:val="00700BFE"/>
    <w:rsid w:val="00701206"/>
    <w:rsid w:val="00701F75"/>
    <w:rsid w:val="0070418B"/>
    <w:rsid w:val="007045BB"/>
    <w:rsid w:val="00704A5B"/>
    <w:rsid w:val="00706B29"/>
    <w:rsid w:val="00706DF1"/>
    <w:rsid w:val="00707698"/>
    <w:rsid w:val="00707B5E"/>
    <w:rsid w:val="00710B86"/>
    <w:rsid w:val="00714E78"/>
    <w:rsid w:val="00716486"/>
    <w:rsid w:val="007251FF"/>
    <w:rsid w:val="00726240"/>
    <w:rsid w:val="00727639"/>
    <w:rsid w:val="00727F06"/>
    <w:rsid w:val="007310D8"/>
    <w:rsid w:val="00732713"/>
    <w:rsid w:val="00734434"/>
    <w:rsid w:val="00734872"/>
    <w:rsid w:val="00743CD1"/>
    <w:rsid w:val="0074613A"/>
    <w:rsid w:val="007461B4"/>
    <w:rsid w:val="007512EC"/>
    <w:rsid w:val="00752A0E"/>
    <w:rsid w:val="007533A2"/>
    <w:rsid w:val="0075386C"/>
    <w:rsid w:val="007563F6"/>
    <w:rsid w:val="007576F2"/>
    <w:rsid w:val="00760A2E"/>
    <w:rsid w:val="00764034"/>
    <w:rsid w:val="00765C92"/>
    <w:rsid w:val="007666AA"/>
    <w:rsid w:val="0077123C"/>
    <w:rsid w:val="0077300A"/>
    <w:rsid w:val="007748E7"/>
    <w:rsid w:val="0077740A"/>
    <w:rsid w:val="00777D58"/>
    <w:rsid w:val="007811B0"/>
    <w:rsid w:val="00781F86"/>
    <w:rsid w:val="007821C1"/>
    <w:rsid w:val="00785068"/>
    <w:rsid w:val="00785B5D"/>
    <w:rsid w:val="0079102A"/>
    <w:rsid w:val="00791C07"/>
    <w:rsid w:val="007954E4"/>
    <w:rsid w:val="007A4E32"/>
    <w:rsid w:val="007A530F"/>
    <w:rsid w:val="007A6A75"/>
    <w:rsid w:val="007A6B36"/>
    <w:rsid w:val="007B18AB"/>
    <w:rsid w:val="007B1BD4"/>
    <w:rsid w:val="007B204A"/>
    <w:rsid w:val="007B2A10"/>
    <w:rsid w:val="007B2AF0"/>
    <w:rsid w:val="007B510B"/>
    <w:rsid w:val="007B60DB"/>
    <w:rsid w:val="007B720B"/>
    <w:rsid w:val="007C45F3"/>
    <w:rsid w:val="007D0AD8"/>
    <w:rsid w:val="007E0A59"/>
    <w:rsid w:val="007E0B1A"/>
    <w:rsid w:val="007E2841"/>
    <w:rsid w:val="007E306B"/>
    <w:rsid w:val="007E3E50"/>
    <w:rsid w:val="007E60D9"/>
    <w:rsid w:val="007E62D6"/>
    <w:rsid w:val="007F0B6E"/>
    <w:rsid w:val="007F0C9E"/>
    <w:rsid w:val="007F1EFB"/>
    <w:rsid w:val="007F3611"/>
    <w:rsid w:val="007F5C2A"/>
    <w:rsid w:val="007F6E8E"/>
    <w:rsid w:val="0080504D"/>
    <w:rsid w:val="008119BC"/>
    <w:rsid w:val="00811FBC"/>
    <w:rsid w:val="00811FC8"/>
    <w:rsid w:val="008124E8"/>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53F8B"/>
    <w:rsid w:val="00856FCA"/>
    <w:rsid w:val="008572FE"/>
    <w:rsid w:val="008608ED"/>
    <w:rsid w:val="00860F1E"/>
    <w:rsid w:val="00861FCA"/>
    <w:rsid w:val="0086288D"/>
    <w:rsid w:val="00862EA0"/>
    <w:rsid w:val="00864123"/>
    <w:rsid w:val="008647C1"/>
    <w:rsid w:val="0087358C"/>
    <w:rsid w:val="00875B62"/>
    <w:rsid w:val="00877BB2"/>
    <w:rsid w:val="008817CE"/>
    <w:rsid w:val="00881819"/>
    <w:rsid w:val="00883EA5"/>
    <w:rsid w:val="00884CA3"/>
    <w:rsid w:val="00895A62"/>
    <w:rsid w:val="008962D1"/>
    <w:rsid w:val="008A0456"/>
    <w:rsid w:val="008A0973"/>
    <w:rsid w:val="008A4562"/>
    <w:rsid w:val="008A728D"/>
    <w:rsid w:val="008B432B"/>
    <w:rsid w:val="008B641B"/>
    <w:rsid w:val="008B79BD"/>
    <w:rsid w:val="008B7EEF"/>
    <w:rsid w:val="008C3926"/>
    <w:rsid w:val="008C6272"/>
    <w:rsid w:val="008C64BA"/>
    <w:rsid w:val="008C6C51"/>
    <w:rsid w:val="008D091F"/>
    <w:rsid w:val="008D1995"/>
    <w:rsid w:val="008D2232"/>
    <w:rsid w:val="008D48DE"/>
    <w:rsid w:val="008D50B2"/>
    <w:rsid w:val="008D56A2"/>
    <w:rsid w:val="008D70BA"/>
    <w:rsid w:val="008E5AF3"/>
    <w:rsid w:val="008E62DE"/>
    <w:rsid w:val="008E77A3"/>
    <w:rsid w:val="008F2E3B"/>
    <w:rsid w:val="008F432F"/>
    <w:rsid w:val="008F7466"/>
    <w:rsid w:val="008F7D20"/>
    <w:rsid w:val="00902311"/>
    <w:rsid w:val="00907624"/>
    <w:rsid w:val="00910F37"/>
    <w:rsid w:val="00915283"/>
    <w:rsid w:val="00916F47"/>
    <w:rsid w:val="00920C1F"/>
    <w:rsid w:val="00921ABB"/>
    <w:rsid w:val="009224A9"/>
    <w:rsid w:val="00923A0A"/>
    <w:rsid w:val="00923DCA"/>
    <w:rsid w:val="0093147E"/>
    <w:rsid w:val="00931705"/>
    <w:rsid w:val="00931E6A"/>
    <w:rsid w:val="009320BF"/>
    <w:rsid w:val="00933126"/>
    <w:rsid w:val="00933EF0"/>
    <w:rsid w:val="009341F1"/>
    <w:rsid w:val="00934A48"/>
    <w:rsid w:val="00941B1D"/>
    <w:rsid w:val="00942C1B"/>
    <w:rsid w:val="0094366E"/>
    <w:rsid w:val="0094772C"/>
    <w:rsid w:val="0095090F"/>
    <w:rsid w:val="009512B2"/>
    <w:rsid w:val="009563C7"/>
    <w:rsid w:val="0095673A"/>
    <w:rsid w:val="00964023"/>
    <w:rsid w:val="0096732B"/>
    <w:rsid w:val="0097770F"/>
    <w:rsid w:val="00981C00"/>
    <w:rsid w:val="00990941"/>
    <w:rsid w:val="00993AC0"/>
    <w:rsid w:val="00995086"/>
    <w:rsid w:val="00995E22"/>
    <w:rsid w:val="009A5941"/>
    <w:rsid w:val="009A5D14"/>
    <w:rsid w:val="009B0528"/>
    <w:rsid w:val="009B1464"/>
    <w:rsid w:val="009B21FB"/>
    <w:rsid w:val="009B230A"/>
    <w:rsid w:val="009B6980"/>
    <w:rsid w:val="009C0133"/>
    <w:rsid w:val="009C18C3"/>
    <w:rsid w:val="009C3C8D"/>
    <w:rsid w:val="009C5B72"/>
    <w:rsid w:val="009C64DD"/>
    <w:rsid w:val="009C6F31"/>
    <w:rsid w:val="009D011C"/>
    <w:rsid w:val="009D1283"/>
    <w:rsid w:val="009E06C0"/>
    <w:rsid w:val="009E09D5"/>
    <w:rsid w:val="009E2A86"/>
    <w:rsid w:val="009E319F"/>
    <w:rsid w:val="009E335F"/>
    <w:rsid w:val="009E342A"/>
    <w:rsid w:val="009E5D52"/>
    <w:rsid w:val="009E668E"/>
    <w:rsid w:val="009F7F12"/>
    <w:rsid w:val="00A00CFD"/>
    <w:rsid w:val="00A00D53"/>
    <w:rsid w:val="00A044D5"/>
    <w:rsid w:val="00A05DA5"/>
    <w:rsid w:val="00A06C1B"/>
    <w:rsid w:val="00A175D3"/>
    <w:rsid w:val="00A177B5"/>
    <w:rsid w:val="00A22DA3"/>
    <w:rsid w:val="00A23FFB"/>
    <w:rsid w:val="00A245E6"/>
    <w:rsid w:val="00A26085"/>
    <w:rsid w:val="00A27B3E"/>
    <w:rsid w:val="00A27EC4"/>
    <w:rsid w:val="00A33F62"/>
    <w:rsid w:val="00A432FB"/>
    <w:rsid w:val="00A448B4"/>
    <w:rsid w:val="00A44959"/>
    <w:rsid w:val="00A45DC7"/>
    <w:rsid w:val="00A47992"/>
    <w:rsid w:val="00A50D69"/>
    <w:rsid w:val="00A511A0"/>
    <w:rsid w:val="00A53D32"/>
    <w:rsid w:val="00A665FC"/>
    <w:rsid w:val="00A73E90"/>
    <w:rsid w:val="00A82C60"/>
    <w:rsid w:val="00A87DEF"/>
    <w:rsid w:val="00A92D8B"/>
    <w:rsid w:val="00A9605F"/>
    <w:rsid w:val="00A96344"/>
    <w:rsid w:val="00AA1864"/>
    <w:rsid w:val="00AA2B6A"/>
    <w:rsid w:val="00AA33B0"/>
    <w:rsid w:val="00AB3EB1"/>
    <w:rsid w:val="00AB4248"/>
    <w:rsid w:val="00AB4258"/>
    <w:rsid w:val="00AB78C5"/>
    <w:rsid w:val="00AC274E"/>
    <w:rsid w:val="00AD035F"/>
    <w:rsid w:val="00AD0A1D"/>
    <w:rsid w:val="00AD7151"/>
    <w:rsid w:val="00AE690A"/>
    <w:rsid w:val="00AE6C42"/>
    <w:rsid w:val="00AE7763"/>
    <w:rsid w:val="00AF5049"/>
    <w:rsid w:val="00AF62BB"/>
    <w:rsid w:val="00B00048"/>
    <w:rsid w:val="00B06021"/>
    <w:rsid w:val="00B0658F"/>
    <w:rsid w:val="00B107FD"/>
    <w:rsid w:val="00B134B1"/>
    <w:rsid w:val="00B1704F"/>
    <w:rsid w:val="00B21FF2"/>
    <w:rsid w:val="00B230FA"/>
    <w:rsid w:val="00B2449D"/>
    <w:rsid w:val="00B268B7"/>
    <w:rsid w:val="00B26D5C"/>
    <w:rsid w:val="00B27CAB"/>
    <w:rsid w:val="00B332A5"/>
    <w:rsid w:val="00B35B34"/>
    <w:rsid w:val="00B371BF"/>
    <w:rsid w:val="00B37B47"/>
    <w:rsid w:val="00B37B6C"/>
    <w:rsid w:val="00B43091"/>
    <w:rsid w:val="00B440DF"/>
    <w:rsid w:val="00B447E4"/>
    <w:rsid w:val="00B46D4D"/>
    <w:rsid w:val="00B507E5"/>
    <w:rsid w:val="00B50A88"/>
    <w:rsid w:val="00B52CD9"/>
    <w:rsid w:val="00B53AE4"/>
    <w:rsid w:val="00B54D69"/>
    <w:rsid w:val="00B5629B"/>
    <w:rsid w:val="00B57342"/>
    <w:rsid w:val="00B61F43"/>
    <w:rsid w:val="00B62AF2"/>
    <w:rsid w:val="00B62B09"/>
    <w:rsid w:val="00B62F36"/>
    <w:rsid w:val="00B6386B"/>
    <w:rsid w:val="00B63C66"/>
    <w:rsid w:val="00B64E9E"/>
    <w:rsid w:val="00B67FC3"/>
    <w:rsid w:val="00B70A48"/>
    <w:rsid w:val="00B71329"/>
    <w:rsid w:val="00B72C64"/>
    <w:rsid w:val="00B72F83"/>
    <w:rsid w:val="00B74557"/>
    <w:rsid w:val="00B75EB9"/>
    <w:rsid w:val="00B7643F"/>
    <w:rsid w:val="00B8111E"/>
    <w:rsid w:val="00B84212"/>
    <w:rsid w:val="00B846FA"/>
    <w:rsid w:val="00B913E3"/>
    <w:rsid w:val="00B93513"/>
    <w:rsid w:val="00B945EE"/>
    <w:rsid w:val="00B9608F"/>
    <w:rsid w:val="00BA0E1F"/>
    <w:rsid w:val="00BA1041"/>
    <w:rsid w:val="00BA1C77"/>
    <w:rsid w:val="00BA32F9"/>
    <w:rsid w:val="00BA3A39"/>
    <w:rsid w:val="00BA5DF9"/>
    <w:rsid w:val="00BB0CB6"/>
    <w:rsid w:val="00BB24DD"/>
    <w:rsid w:val="00BB3401"/>
    <w:rsid w:val="00BB5AFD"/>
    <w:rsid w:val="00BC037A"/>
    <w:rsid w:val="00BC3741"/>
    <w:rsid w:val="00BC4618"/>
    <w:rsid w:val="00BC48C8"/>
    <w:rsid w:val="00BC7B38"/>
    <w:rsid w:val="00BD0917"/>
    <w:rsid w:val="00BD0B06"/>
    <w:rsid w:val="00BD0D3A"/>
    <w:rsid w:val="00BD105F"/>
    <w:rsid w:val="00BD72F5"/>
    <w:rsid w:val="00BE1E99"/>
    <w:rsid w:val="00BE360F"/>
    <w:rsid w:val="00BE5AB2"/>
    <w:rsid w:val="00BE6EA8"/>
    <w:rsid w:val="00BE75DD"/>
    <w:rsid w:val="00BE7AB5"/>
    <w:rsid w:val="00BF2052"/>
    <w:rsid w:val="00BF225F"/>
    <w:rsid w:val="00BF4947"/>
    <w:rsid w:val="00BF5C08"/>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1338"/>
    <w:rsid w:val="00C50E89"/>
    <w:rsid w:val="00C54BDF"/>
    <w:rsid w:val="00C557A4"/>
    <w:rsid w:val="00C569F1"/>
    <w:rsid w:val="00C63627"/>
    <w:rsid w:val="00C6478B"/>
    <w:rsid w:val="00C66D14"/>
    <w:rsid w:val="00C67349"/>
    <w:rsid w:val="00C67409"/>
    <w:rsid w:val="00C702F7"/>
    <w:rsid w:val="00C71475"/>
    <w:rsid w:val="00C726F4"/>
    <w:rsid w:val="00C74380"/>
    <w:rsid w:val="00C74796"/>
    <w:rsid w:val="00C76F35"/>
    <w:rsid w:val="00C77072"/>
    <w:rsid w:val="00C81586"/>
    <w:rsid w:val="00C81CFB"/>
    <w:rsid w:val="00C8319A"/>
    <w:rsid w:val="00C84414"/>
    <w:rsid w:val="00C85849"/>
    <w:rsid w:val="00C85F8C"/>
    <w:rsid w:val="00C90888"/>
    <w:rsid w:val="00C925A4"/>
    <w:rsid w:val="00C930D6"/>
    <w:rsid w:val="00C93350"/>
    <w:rsid w:val="00C96D35"/>
    <w:rsid w:val="00CA0346"/>
    <w:rsid w:val="00CA3627"/>
    <w:rsid w:val="00CA7349"/>
    <w:rsid w:val="00CB15B1"/>
    <w:rsid w:val="00CB2E09"/>
    <w:rsid w:val="00CB3B40"/>
    <w:rsid w:val="00CB7378"/>
    <w:rsid w:val="00CC5137"/>
    <w:rsid w:val="00CC5CC0"/>
    <w:rsid w:val="00CD4B10"/>
    <w:rsid w:val="00CD4CCF"/>
    <w:rsid w:val="00CD4EC6"/>
    <w:rsid w:val="00CD5559"/>
    <w:rsid w:val="00CD7A85"/>
    <w:rsid w:val="00CE2079"/>
    <w:rsid w:val="00CE67F6"/>
    <w:rsid w:val="00CF050C"/>
    <w:rsid w:val="00CF3C15"/>
    <w:rsid w:val="00CF54BC"/>
    <w:rsid w:val="00CF7FA2"/>
    <w:rsid w:val="00D01448"/>
    <w:rsid w:val="00D019F1"/>
    <w:rsid w:val="00D05872"/>
    <w:rsid w:val="00D05D2E"/>
    <w:rsid w:val="00D0615E"/>
    <w:rsid w:val="00D17258"/>
    <w:rsid w:val="00D17CB8"/>
    <w:rsid w:val="00D20D9B"/>
    <w:rsid w:val="00D212AC"/>
    <w:rsid w:val="00D21745"/>
    <w:rsid w:val="00D25010"/>
    <w:rsid w:val="00D2654A"/>
    <w:rsid w:val="00D26F5C"/>
    <w:rsid w:val="00D2737F"/>
    <w:rsid w:val="00D27A08"/>
    <w:rsid w:val="00D310BF"/>
    <w:rsid w:val="00D3299D"/>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2763"/>
    <w:rsid w:val="00D62B5E"/>
    <w:rsid w:val="00D6333B"/>
    <w:rsid w:val="00D64802"/>
    <w:rsid w:val="00D64CBD"/>
    <w:rsid w:val="00D71D0F"/>
    <w:rsid w:val="00D72E34"/>
    <w:rsid w:val="00D771B1"/>
    <w:rsid w:val="00D80121"/>
    <w:rsid w:val="00D81235"/>
    <w:rsid w:val="00D83C94"/>
    <w:rsid w:val="00D84651"/>
    <w:rsid w:val="00D84A34"/>
    <w:rsid w:val="00D85E7D"/>
    <w:rsid w:val="00D919B5"/>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4339"/>
    <w:rsid w:val="00E1574E"/>
    <w:rsid w:val="00E221EB"/>
    <w:rsid w:val="00E22B7F"/>
    <w:rsid w:val="00E3391B"/>
    <w:rsid w:val="00E35E44"/>
    <w:rsid w:val="00E3719E"/>
    <w:rsid w:val="00E3757C"/>
    <w:rsid w:val="00E41711"/>
    <w:rsid w:val="00E436CE"/>
    <w:rsid w:val="00E45D05"/>
    <w:rsid w:val="00E47B88"/>
    <w:rsid w:val="00E5015B"/>
    <w:rsid w:val="00E515A0"/>
    <w:rsid w:val="00E52D32"/>
    <w:rsid w:val="00E5472A"/>
    <w:rsid w:val="00E57EA5"/>
    <w:rsid w:val="00E64645"/>
    <w:rsid w:val="00E66069"/>
    <w:rsid w:val="00E67593"/>
    <w:rsid w:val="00E67A85"/>
    <w:rsid w:val="00E73081"/>
    <w:rsid w:val="00E73E71"/>
    <w:rsid w:val="00E74F68"/>
    <w:rsid w:val="00E75A0B"/>
    <w:rsid w:val="00E75EC8"/>
    <w:rsid w:val="00E86644"/>
    <w:rsid w:val="00E87C04"/>
    <w:rsid w:val="00E905D5"/>
    <w:rsid w:val="00E9315D"/>
    <w:rsid w:val="00E935D5"/>
    <w:rsid w:val="00E943C1"/>
    <w:rsid w:val="00E94D8A"/>
    <w:rsid w:val="00E95F32"/>
    <w:rsid w:val="00E97647"/>
    <w:rsid w:val="00EA23CB"/>
    <w:rsid w:val="00EA367B"/>
    <w:rsid w:val="00EA36CE"/>
    <w:rsid w:val="00EA4B99"/>
    <w:rsid w:val="00EA634F"/>
    <w:rsid w:val="00EA72D3"/>
    <w:rsid w:val="00EB03DF"/>
    <w:rsid w:val="00EB1152"/>
    <w:rsid w:val="00EB2513"/>
    <w:rsid w:val="00EB3960"/>
    <w:rsid w:val="00EB42F3"/>
    <w:rsid w:val="00EB5DC5"/>
    <w:rsid w:val="00EC4C96"/>
    <w:rsid w:val="00EC6904"/>
    <w:rsid w:val="00EC7DF7"/>
    <w:rsid w:val="00ED3033"/>
    <w:rsid w:val="00ED3F94"/>
    <w:rsid w:val="00ED6804"/>
    <w:rsid w:val="00ED7634"/>
    <w:rsid w:val="00EE078A"/>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D89"/>
    <w:rsid w:val="00F236EE"/>
    <w:rsid w:val="00F268A2"/>
    <w:rsid w:val="00F305D1"/>
    <w:rsid w:val="00F34D47"/>
    <w:rsid w:val="00F40036"/>
    <w:rsid w:val="00F40BED"/>
    <w:rsid w:val="00F414A0"/>
    <w:rsid w:val="00F43A07"/>
    <w:rsid w:val="00F51E9A"/>
    <w:rsid w:val="00F54037"/>
    <w:rsid w:val="00F54721"/>
    <w:rsid w:val="00F61D1B"/>
    <w:rsid w:val="00F62208"/>
    <w:rsid w:val="00F643EC"/>
    <w:rsid w:val="00F65FB2"/>
    <w:rsid w:val="00F670A6"/>
    <w:rsid w:val="00F72D54"/>
    <w:rsid w:val="00F73567"/>
    <w:rsid w:val="00F87110"/>
    <w:rsid w:val="00F919F1"/>
    <w:rsid w:val="00F928A3"/>
    <w:rsid w:val="00F93A41"/>
    <w:rsid w:val="00F94EEF"/>
    <w:rsid w:val="00F95A82"/>
    <w:rsid w:val="00FA0CB9"/>
    <w:rsid w:val="00FA2376"/>
    <w:rsid w:val="00FA276E"/>
    <w:rsid w:val="00FA2D91"/>
    <w:rsid w:val="00FA3B60"/>
    <w:rsid w:val="00FB0A63"/>
    <w:rsid w:val="00FB4B3F"/>
    <w:rsid w:val="00FC48A5"/>
    <w:rsid w:val="00FC6108"/>
    <w:rsid w:val="00FD127A"/>
    <w:rsid w:val="00FD15BA"/>
    <w:rsid w:val="00FD2F74"/>
    <w:rsid w:val="00FD6E35"/>
    <w:rsid w:val="00FE123D"/>
    <w:rsid w:val="00FE351E"/>
    <w:rsid w:val="00FE3BA4"/>
    <w:rsid w:val="00FE560F"/>
    <w:rsid w:val="00FE60EA"/>
    <w:rsid w:val="00FE7A9B"/>
    <w:rsid w:val="00FF166D"/>
    <w:rsid w:val="00FF45B0"/>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ECE9-F5BB-4870-BCD3-3B3AF20C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11069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2016-08-18T16:59:00Z</cp:lastPrinted>
  <dcterms:created xsi:type="dcterms:W3CDTF">2017-03-14T16:40:00Z</dcterms:created>
  <dcterms:modified xsi:type="dcterms:W3CDTF">2017-03-14T16:40:00Z</dcterms:modified>
</cp:coreProperties>
</file>